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FC9AB" w14:textId="77777777" w:rsidR="00BE6FD1" w:rsidRDefault="00BE6FD1" w:rsidP="00BE6F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Гуманитарный проект государственного учреждения </w:t>
      </w:r>
    </w:p>
    <w:p w14:paraId="28E85501" w14:textId="77777777" w:rsidR="00BE6FD1" w:rsidRDefault="00BE6FD1" w:rsidP="00BE6F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«МЯДЕЛЬСКИЙ ТЕРРИТОРИАЛЬНЫЙ ЦЕНТР СОЦИАЛЬНОГО ОБСЛУЖИВАНИЯ НАСЕЛЕНИЯ»</w:t>
      </w:r>
    </w:p>
    <w:p w14:paraId="7411BD75" w14:textId="77777777" w:rsidR="00BE6FD1" w:rsidRPr="00994DF9" w:rsidRDefault="00BE6FD1" w:rsidP="00BE6FD1">
      <w:pPr>
        <w:spacing w:after="0" w:line="240" w:lineRule="auto"/>
        <w:jc w:val="center"/>
        <w:rPr>
          <w:rFonts w:ascii="Times New Roman" w:hAnsi="Times New Roman" w:cs="Times New Roman"/>
          <w:b/>
          <w:sz w:val="56"/>
          <w:szCs w:val="56"/>
        </w:rPr>
      </w:pPr>
    </w:p>
    <w:p w14:paraId="679E3740" w14:textId="77777777" w:rsidR="00BE6FD1" w:rsidRPr="00994DF9" w:rsidRDefault="00BE6FD1" w:rsidP="00BE6FD1">
      <w:pPr>
        <w:spacing w:after="0" w:line="240" w:lineRule="auto"/>
        <w:jc w:val="center"/>
        <w:rPr>
          <w:rFonts w:ascii="Times New Roman" w:eastAsia="Calibri" w:hAnsi="Times New Roman" w:cs="Times New Roman"/>
          <w:b/>
          <w:sz w:val="56"/>
          <w:szCs w:val="56"/>
        </w:rPr>
      </w:pPr>
      <w:r w:rsidRPr="00994DF9">
        <w:rPr>
          <w:rFonts w:ascii="Times New Roman" w:eastAsia="Times New Roman" w:hAnsi="Times New Roman" w:cs="Times New Roman"/>
          <w:b/>
          <w:sz w:val="56"/>
          <w:szCs w:val="56"/>
        </w:rPr>
        <w:t>«</w:t>
      </w:r>
      <w:r w:rsidR="005A45BF" w:rsidRPr="00994DF9">
        <w:rPr>
          <w:rFonts w:ascii="Times New Roman" w:eastAsia="Times New Roman" w:hAnsi="Times New Roman" w:cs="Times New Roman"/>
          <w:b/>
          <w:sz w:val="56"/>
          <w:szCs w:val="56"/>
        </w:rPr>
        <w:t>Танцуют все</w:t>
      </w:r>
      <w:r w:rsidRPr="00994DF9">
        <w:rPr>
          <w:rFonts w:ascii="Times New Roman" w:eastAsia="Times New Roman" w:hAnsi="Times New Roman" w:cs="Times New Roman"/>
          <w:b/>
          <w:sz w:val="56"/>
          <w:szCs w:val="56"/>
        </w:rPr>
        <w:t>»</w:t>
      </w:r>
    </w:p>
    <w:p w14:paraId="3BBA74EE" w14:textId="77777777" w:rsidR="00BE6FD1" w:rsidRDefault="00BE6FD1" w:rsidP="00BE6FD1">
      <w:pPr>
        <w:spacing w:after="0" w:line="240" w:lineRule="auto"/>
        <w:jc w:val="center"/>
        <w:rPr>
          <w:rFonts w:ascii="Times New Roman" w:eastAsia="Calibri" w:hAnsi="Times New Roman" w:cs="Times New Roman"/>
          <w:b/>
          <w:sz w:val="28"/>
          <w:szCs w:val="28"/>
        </w:rPr>
      </w:pPr>
    </w:p>
    <w:p w14:paraId="7B24B0C3" w14:textId="3377E282" w:rsidR="00BE6FD1" w:rsidRDefault="00994DF9" w:rsidP="00BE6FD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val="en-US" w:eastAsia="en-US"/>
        </w:rPr>
        <w:drawing>
          <wp:inline distT="0" distB="0" distL="0" distR="0" wp14:anchorId="72311426" wp14:editId="4764805E">
            <wp:extent cx="6171143" cy="3476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5406" cy="3479027"/>
                    </a:xfrm>
                    <a:prstGeom prst="rect">
                      <a:avLst/>
                    </a:prstGeom>
                    <a:ln>
                      <a:noFill/>
                    </a:ln>
                    <a:effectLst>
                      <a:softEdge rad="112500"/>
                    </a:effectLst>
                  </pic:spPr>
                </pic:pic>
              </a:graphicData>
            </a:graphic>
          </wp:inline>
        </w:drawing>
      </w:r>
    </w:p>
    <w:p w14:paraId="499E3508" w14:textId="77777777" w:rsidR="00BE6FD1" w:rsidRPr="00AB4E83" w:rsidRDefault="00BE6FD1" w:rsidP="00BE6FD1">
      <w:pPr>
        <w:spacing w:after="0" w:line="240" w:lineRule="auto"/>
        <w:jc w:val="center"/>
        <w:rPr>
          <w:rFonts w:ascii="Times New Roman" w:eastAsia="Calibri" w:hAnsi="Times New Roman" w:cs="Times New Roman"/>
          <w:b/>
          <w:sz w:val="28"/>
          <w:szCs w:val="28"/>
        </w:rPr>
      </w:pPr>
    </w:p>
    <w:tbl>
      <w:tblPr>
        <w:tblStyle w:val="a4"/>
        <w:tblW w:w="0" w:type="auto"/>
        <w:tblLook w:val="04A0" w:firstRow="1" w:lastRow="0" w:firstColumn="1" w:lastColumn="0" w:noHBand="0" w:noVBand="1"/>
      </w:tblPr>
      <w:tblGrid>
        <w:gridCol w:w="4104"/>
        <w:gridCol w:w="5467"/>
      </w:tblGrid>
      <w:tr w:rsidR="00BE6FD1" w:rsidRPr="003E45F8" w14:paraId="6941C6CB" w14:textId="77777777" w:rsidTr="00E472B0">
        <w:tc>
          <w:tcPr>
            <w:tcW w:w="9571" w:type="dxa"/>
            <w:gridSpan w:val="2"/>
            <w:tcBorders>
              <w:top w:val="single" w:sz="4" w:space="0" w:color="auto"/>
              <w:left w:val="single" w:sz="4" w:space="0" w:color="auto"/>
              <w:bottom w:val="single" w:sz="4" w:space="0" w:color="auto"/>
              <w:right w:val="single" w:sz="4" w:space="0" w:color="auto"/>
            </w:tcBorders>
          </w:tcPr>
          <w:p w14:paraId="5565480D" w14:textId="77777777" w:rsidR="00BE6FD1" w:rsidRPr="005B20C8" w:rsidRDefault="00BE6FD1" w:rsidP="00BE6FD1">
            <w:pPr>
              <w:pStyle w:val="a3"/>
              <w:numPr>
                <w:ilvl w:val="0"/>
                <w:numId w:val="1"/>
              </w:numPr>
              <w:jc w:val="both"/>
              <w:rPr>
                <w:rFonts w:ascii="Times New Roman" w:hAnsi="Times New Roman" w:cs="Times New Roman"/>
                <w:sz w:val="30"/>
                <w:szCs w:val="30"/>
              </w:rPr>
            </w:pPr>
            <w:r w:rsidRPr="005B20C8">
              <w:rPr>
                <w:rFonts w:ascii="Times New Roman" w:hAnsi="Times New Roman" w:cs="Times New Roman"/>
                <w:sz w:val="30"/>
                <w:szCs w:val="30"/>
              </w:rPr>
              <w:t xml:space="preserve">Наименование проекта: </w:t>
            </w:r>
          </w:p>
          <w:p w14:paraId="2989F3E4" w14:textId="77777777" w:rsidR="00BE6FD1" w:rsidRPr="005B20C8" w:rsidRDefault="00BE6FD1" w:rsidP="00E472B0">
            <w:pPr>
              <w:pStyle w:val="a3"/>
              <w:ind w:left="720"/>
              <w:jc w:val="both"/>
              <w:rPr>
                <w:rFonts w:ascii="Times New Roman" w:hAnsi="Times New Roman" w:cs="Times New Roman"/>
                <w:sz w:val="30"/>
                <w:szCs w:val="30"/>
              </w:rPr>
            </w:pPr>
            <w:r w:rsidRPr="005B20C8">
              <w:rPr>
                <w:rFonts w:ascii="Times New Roman" w:eastAsia="Times New Roman" w:hAnsi="Times New Roman" w:cs="Times New Roman"/>
                <w:sz w:val="30"/>
                <w:szCs w:val="30"/>
                <w:lang w:eastAsia="ru-RU"/>
              </w:rPr>
              <w:t>«</w:t>
            </w:r>
            <w:r w:rsidR="005A45BF">
              <w:rPr>
                <w:rFonts w:ascii="Times New Roman" w:eastAsia="Times New Roman" w:hAnsi="Times New Roman" w:cs="Times New Roman"/>
                <w:sz w:val="30"/>
                <w:szCs w:val="30"/>
                <w:lang w:eastAsia="ru-RU"/>
              </w:rPr>
              <w:t>Танцуют все</w:t>
            </w:r>
            <w:r w:rsidRPr="005B20C8">
              <w:rPr>
                <w:rFonts w:ascii="Times New Roman" w:eastAsia="Times New Roman" w:hAnsi="Times New Roman" w:cs="Times New Roman"/>
                <w:sz w:val="30"/>
                <w:szCs w:val="30"/>
                <w:lang w:eastAsia="ru-RU"/>
              </w:rPr>
              <w:t>»</w:t>
            </w:r>
          </w:p>
          <w:p w14:paraId="2C5E2B26" w14:textId="77777777" w:rsidR="00BE6FD1" w:rsidRPr="005B20C8" w:rsidRDefault="005A45BF" w:rsidP="00BE6FD1">
            <w:pPr>
              <w:pStyle w:val="a3"/>
              <w:numPr>
                <w:ilvl w:val="0"/>
                <w:numId w:val="1"/>
              </w:numPr>
              <w:jc w:val="both"/>
              <w:rPr>
                <w:rFonts w:ascii="Times New Roman" w:hAnsi="Times New Roman" w:cs="Times New Roman"/>
                <w:sz w:val="30"/>
                <w:szCs w:val="30"/>
              </w:rPr>
            </w:pPr>
            <w:r>
              <w:rPr>
                <w:rFonts w:ascii="Times New Roman" w:hAnsi="Times New Roman" w:cs="Times New Roman"/>
                <w:sz w:val="30"/>
                <w:szCs w:val="30"/>
              </w:rPr>
              <w:t>Срок реализации проекта: 2</w:t>
            </w:r>
            <w:r w:rsidR="00BE6FD1" w:rsidRPr="005B20C8">
              <w:rPr>
                <w:rFonts w:ascii="Times New Roman" w:hAnsi="Times New Roman" w:cs="Times New Roman"/>
                <w:sz w:val="30"/>
                <w:szCs w:val="30"/>
              </w:rPr>
              <w:t xml:space="preserve"> год</w:t>
            </w:r>
            <w:r>
              <w:rPr>
                <w:rFonts w:ascii="Times New Roman" w:hAnsi="Times New Roman" w:cs="Times New Roman"/>
                <w:sz w:val="30"/>
                <w:szCs w:val="30"/>
              </w:rPr>
              <w:t>а</w:t>
            </w:r>
          </w:p>
          <w:p w14:paraId="33AA28EC" w14:textId="77777777" w:rsidR="00BE6FD1" w:rsidRPr="005B20C8" w:rsidRDefault="00BE6FD1" w:rsidP="00BE6FD1">
            <w:pPr>
              <w:pStyle w:val="a3"/>
              <w:numPr>
                <w:ilvl w:val="0"/>
                <w:numId w:val="1"/>
              </w:numPr>
              <w:jc w:val="both"/>
              <w:rPr>
                <w:rFonts w:ascii="Times New Roman" w:hAnsi="Times New Roman" w:cs="Times New Roman"/>
                <w:sz w:val="30"/>
                <w:szCs w:val="30"/>
              </w:rPr>
            </w:pPr>
            <w:r w:rsidRPr="005B20C8">
              <w:rPr>
                <w:rFonts w:ascii="Times New Roman" w:hAnsi="Times New Roman" w:cs="Times New Roman"/>
                <w:sz w:val="30"/>
                <w:szCs w:val="30"/>
              </w:rPr>
              <w:t>Организация-заявитель, предлагающая проект: Государственное учреждение «МЯДЕЛЬСКИЙ ТЕРРИТОРИАЛЬНЫЙ ЦЕНТР СОЦИАЛЬНОГО ОБСЛУЖИВАНИЯ НАСЕЛЕНИЯ»</w:t>
            </w:r>
          </w:p>
          <w:p w14:paraId="21F0B097" w14:textId="77777777" w:rsidR="00BE6FD1" w:rsidRPr="005B20C8" w:rsidRDefault="00BE6FD1" w:rsidP="005A45BF">
            <w:pPr>
              <w:pStyle w:val="a3"/>
              <w:numPr>
                <w:ilvl w:val="0"/>
                <w:numId w:val="1"/>
              </w:numPr>
              <w:jc w:val="both"/>
              <w:rPr>
                <w:rFonts w:ascii="Times New Roman" w:hAnsi="Times New Roman" w:cs="Times New Roman"/>
                <w:sz w:val="30"/>
                <w:szCs w:val="30"/>
              </w:rPr>
            </w:pPr>
            <w:r w:rsidRPr="005B20C8">
              <w:rPr>
                <w:rFonts w:ascii="Times New Roman" w:hAnsi="Times New Roman" w:cs="Times New Roman"/>
                <w:sz w:val="30"/>
                <w:szCs w:val="30"/>
              </w:rPr>
              <w:t xml:space="preserve">Цель проекта: </w:t>
            </w:r>
            <w:r w:rsidR="005A45BF">
              <w:rPr>
                <w:rFonts w:ascii="Times New Roman" w:hAnsi="Times New Roman" w:cs="Times New Roman"/>
                <w:color w:val="333333"/>
                <w:sz w:val="30"/>
                <w:szCs w:val="30"/>
              </w:rPr>
              <w:t>у</w:t>
            </w:r>
            <w:r w:rsidR="005A45BF" w:rsidRPr="005A45BF">
              <w:rPr>
                <w:rFonts w:ascii="Times New Roman" w:hAnsi="Times New Roman" w:cs="Times New Roman"/>
                <w:color w:val="333333"/>
                <w:sz w:val="30"/>
                <w:szCs w:val="30"/>
              </w:rPr>
              <w:t>лучшение психоэмоционального состояния и физического здоровья граждан пожилого возраста посредством танцевальной терапии и организации досуга.</w:t>
            </w:r>
          </w:p>
          <w:p w14:paraId="29B355F1" w14:textId="77777777" w:rsidR="00BE6FD1" w:rsidRPr="005B20C8" w:rsidRDefault="00BE6FD1" w:rsidP="00BE6FD1">
            <w:pPr>
              <w:pStyle w:val="a3"/>
              <w:numPr>
                <w:ilvl w:val="0"/>
                <w:numId w:val="1"/>
              </w:numPr>
              <w:jc w:val="both"/>
              <w:rPr>
                <w:rFonts w:ascii="Times New Roman" w:hAnsi="Times New Roman" w:cs="Times New Roman"/>
                <w:sz w:val="30"/>
                <w:szCs w:val="30"/>
              </w:rPr>
            </w:pPr>
            <w:r w:rsidRPr="005B20C8">
              <w:rPr>
                <w:rFonts w:ascii="Times New Roman" w:hAnsi="Times New Roman" w:cs="Times New Roman"/>
                <w:sz w:val="30"/>
                <w:szCs w:val="30"/>
              </w:rPr>
              <w:t>Задачи, планируемые к выполнению в рамках реализации проекта:</w:t>
            </w:r>
          </w:p>
          <w:p w14:paraId="5FF4C428"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организация регулярных танцевальных занятий с учетом физических возможн</w:t>
            </w:r>
            <w:r w:rsidR="00644BEB">
              <w:rPr>
                <w:rFonts w:ascii="Times New Roman" w:hAnsi="Times New Roman" w:cs="Times New Roman"/>
                <w:sz w:val="28"/>
                <w:szCs w:val="28"/>
              </w:rPr>
              <w:t>остей и интересов пожилых людей;</w:t>
            </w:r>
          </w:p>
          <w:p w14:paraId="4C1628EB"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создание благоприятной и дружественной атмосферы для общения и вз</w:t>
            </w:r>
            <w:r w:rsidR="00644BEB">
              <w:rPr>
                <w:rFonts w:ascii="Times New Roman" w:hAnsi="Times New Roman" w:cs="Times New Roman"/>
                <w:sz w:val="28"/>
                <w:szCs w:val="28"/>
              </w:rPr>
              <w:t>аимодействия участников проекта;</w:t>
            </w:r>
          </w:p>
          <w:p w14:paraId="092C98EA"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способствование социальной адаптации и инте</w:t>
            </w:r>
            <w:r w:rsidR="00644BEB">
              <w:rPr>
                <w:rFonts w:ascii="Times New Roman" w:hAnsi="Times New Roman" w:cs="Times New Roman"/>
                <w:sz w:val="28"/>
                <w:szCs w:val="28"/>
              </w:rPr>
              <w:t>грации пожилых людей в общество;</w:t>
            </w:r>
          </w:p>
          <w:p w14:paraId="0EF2FECF"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xml:space="preserve">- повышение уровня физической активности и </w:t>
            </w:r>
            <w:r w:rsidR="00644BEB">
              <w:rPr>
                <w:rFonts w:ascii="Times New Roman" w:hAnsi="Times New Roman" w:cs="Times New Roman"/>
                <w:sz w:val="28"/>
                <w:szCs w:val="28"/>
              </w:rPr>
              <w:t>координации движений участников;</w:t>
            </w:r>
          </w:p>
          <w:p w14:paraId="1B260EB6" w14:textId="77777777" w:rsidR="005A45BF" w:rsidRPr="005A45BF" w:rsidRDefault="005A45BF" w:rsidP="005A45BF">
            <w:pPr>
              <w:pStyle w:val="a3"/>
              <w:ind w:left="720"/>
              <w:rPr>
                <w:rFonts w:ascii="Times New Roman" w:hAnsi="Times New Roman" w:cs="Times New Roman"/>
                <w:sz w:val="28"/>
                <w:szCs w:val="28"/>
              </w:rPr>
            </w:pPr>
            <w:r>
              <w:rPr>
                <w:rFonts w:ascii="Times New Roman" w:hAnsi="Times New Roman" w:cs="Times New Roman"/>
                <w:sz w:val="28"/>
                <w:szCs w:val="28"/>
              </w:rPr>
              <w:t>- р</w:t>
            </w:r>
            <w:r w:rsidRPr="005A45BF">
              <w:rPr>
                <w:rFonts w:ascii="Times New Roman" w:hAnsi="Times New Roman" w:cs="Times New Roman"/>
                <w:sz w:val="28"/>
                <w:szCs w:val="28"/>
              </w:rPr>
              <w:t>азвитие творческого потенци</w:t>
            </w:r>
            <w:r w:rsidR="00644BEB">
              <w:rPr>
                <w:rFonts w:ascii="Times New Roman" w:hAnsi="Times New Roman" w:cs="Times New Roman"/>
                <w:sz w:val="28"/>
                <w:szCs w:val="28"/>
              </w:rPr>
              <w:t>ала и самовыражения через танец;</w:t>
            </w:r>
          </w:p>
          <w:p w14:paraId="1E0F28D9"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организация концертов, конкурсов и других культурных мероприятий, демонстрирующи</w:t>
            </w:r>
            <w:r w:rsidR="00644BEB">
              <w:rPr>
                <w:rFonts w:ascii="Times New Roman" w:hAnsi="Times New Roman" w:cs="Times New Roman"/>
                <w:sz w:val="28"/>
                <w:szCs w:val="28"/>
              </w:rPr>
              <w:t>х достижения участников проекта;</w:t>
            </w:r>
          </w:p>
          <w:p w14:paraId="469EC04F"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lastRenderedPageBreak/>
              <w:t>- привлечение волонтеров для помощи в организации и п</w:t>
            </w:r>
            <w:r w:rsidR="00644BEB">
              <w:rPr>
                <w:rFonts w:ascii="Times New Roman" w:hAnsi="Times New Roman" w:cs="Times New Roman"/>
                <w:sz w:val="28"/>
                <w:szCs w:val="28"/>
              </w:rPr>
              <w:t>роведении занятий и мероприятий;</w:t>
            </w:r>
          </w:p>
          <w:p w14:paraId="5344685F" w14:textId="77777777" w:rsidR="005A45BF" w:rsidRPr="005A45BF" w:rsidRDefault="005A45BF" w:rsidP="005A45BF">
            <w:pPr>
              <w:pStyle w:val="a3"/>
              <w:ind w:left="720"/>
              <w:rPr>
                <w:rFonts w:ascii="Times New Roman" w:hAnsi="Times New Roman" w:cs="Times New Roman"/>
                <w:sz w:val="28"/>
                <w:szCs w:val="28"/>
              </w:rPr>
            </w:pPr>
            <w:r w:rsidRPr="005A45BF">
              <w:rPr>
                <w:rFonts w:ascii="Times New Roman" w:hAnsi="Times New Roman" w:cs="Times New Roman"/>
                <w:sz w:val="28"/>
                <w:szCs w:val="28"/>
              </w:rPr>
              <w:t>- распространение информации о проекте в СМИ и социальных сетях для привлечения новых участников и спонсоров.</w:t>
            </w:r>
          </w:p>
          <w:p w14:paraId="0264DDE8" w14:textId="77777777" w:rsidR="005A45BF" w:rsidRPr="00644BEB" w:rsidRDefault="005A45BF" w:rsidP="005A45BF">
            <w:pPr>
              <w:pStyle w:val="a3"/>
              <w:numPr>
                <w:ilvl w:val="0"/>
                <w:numId w:val="1"/>
              </w:numPr>
              <w:jc w:val="both"/>
              <w:rPr>
                <w:rFonts w:ascii="Times New Roman" w:hAnsi="Times New Roman" w:cs="Times New Roman"/>
                <w:sz w:val="30"/>
                <w:szCs w:val="30"/>
              </w:rPr>
            </w:pPr>
            <w:r w:rsidRPr="00644BEB">
              <w:rPr>
                <w:rFonts w:ascii="Times New Roman" w:hAnsi="Times New Roman" w:cs="Times New Roman"/>
                <w:sz w:val="30"/>
                <w:szCs w:val="30"/>
              </w:rPr>
              <w:t xml:space="preserve">Проведение мониторинга и оценки эффективности проекта для его дальнейшего развития и совершенствования. </w:t>
            </w:r>
          </w:p>
          <w:p w14:paraId="72A1B524" w14:textId="77777777" w:rsidR="00BE6FD1" w:rsidRPr="005B20C8" w:rsidRDefault="00BE6FD1" w:rsidP="005A45BF">
            <w:pPr>
              <w:pStyle w:val="a3"/>
              <w:numPr>
                <w:ilvl w:val="0"/>
                <w:numId w:val="1"/>
              </w:numPr>
              <w:jc w:val="both"/>
              <w:rPr>
                <w:rFonts w:ascii="Times New Roman" w:hAnsi="Times New Roman"/>
                <w:sz w:val="30"/>
                <w:szCs w:val="30"/>
              </w:rPr>
            </w:pPr>
            <w:r w:rsidRPr="005B20C8">
              <w:rPr>
                <w:rFonts w:ascii="Times New Roman" w:hAnsi="Times New Roman" w:cs="Times New Roman"/>
                <w:sz w:val="30"/>
                <w:szCs w:val="30"/>
              </w:rPr>
              <w:t xml:space="preserve">Целевая группа: </w:t>
            </w:r>
            <w:r w:rsidR="005A45BF">
              <w:rPr>
                <w:rFonts w:ascii="Times New Roman" w:hAnsi="Times New Roman"/>
                <w:sz w:val="30"/>
                <w:szCs w:val="30"/>
              </w:rPr>
              <w:t xml:space="preserve">граждане пожилого возраста, </w:t>
            </w:r>
            <w:r w:rsidRPr="005B20C8">
              <w:rPr>
                <w:rFonts w:ascii="Times New Roman" w:hAnsi="Times New Roman"/>
                <w:sz w:val="30"/>
                <w:szCs w:val="30"/>
              </w:rPr>
              <w:t xml:space="preserve">посещающие отделение </w:t>
            </w:r>
            <w:r w:rsidR="005A45BF">
              <w:rPr>
                <w:rFonts w:ascii="Times New Roman" w:hAnsi="Times New Roman"/>
                <w:sz w:val="30"/>
                <w:szCs w:val="30"/>
              </w:rPr>
              <w:t xml:space="preserve">социальной реабилитации, </w:t>
            </w:r>
            <w:proofErr w:type="spellStart"/>
            <w:r w:rsidR="005A45BF">
              <w:rPr>
                <w:rFonts w:ascii="Times New Roman" w:hAnsi="Times New Roman"/>
                <w:sz w:val="30"/>
                <w:szCs w:val="30"/>
              </w:rPr>
              <w:t>абилитации</w:t>
            </w:r>
            <w:proofErr w:type="spellEnd"/>
            <w:r w:rsidR="005A45BF">
              <w:rPr>
                <w:rFonts w:ascii="Times New Roman" w:hAnsi="Times New Roman"/>
                <w:sz w:val="30"/>
                <w:szCs w:val="30"/>
              </w:rPr>
              <w:t xml:space="preserve"> инвалидов, обеспечения </w:t>
            </w:r>
            <w:r w:rsidRPr="005B20C8">
              <w:rPr>
                <w:rFonts w:ascii="Times New Roman" w:hAnsi="Times New Roman"/>
                <w:sz w:val="30"/>
                <w:szCs w:val="30"/>
              </w:rPr>
              <w:t xml:space="preserve">дневного пребывания для </w:t>
            </w:r>
            <w:r w:rsidR="005A45BF">
              <w:rPr>
                <w:rFonts w:ascii="Times New Roman" w:hAnsi="Times New Roman"/>
                <w:sz w:val="30"/>
                <w:szCs w:val="30"/>
              </w:rPr>
              <w:t xml:space="preserve">граждан пожилого </w:t>
            </w:r>
            <w:r w:rsidR="00644BEB">
              <w:rPr>
                <w:rFonts w:ascii="Times New Roman" w:hAnsi="Times New Roman"/>
                <w:sz w:val="30"/>
                <w:szCs w:val="30"/>
              </w:rPr>
              <w:t xml:space="preserve">возраста </w:t>
            </w:r>
            <w:r w:rsidR="00644BEB" w:rsidRPr="005B20C8">
              <w:rPr>
                <w:rFonts w:ascii="Times New Roman" w:hAnsi="Times New Roman"/>
                <w:sz w:val="30"/>
                <w:szCs w:val="30"/>
              </w:rPr>
              <w:t>государственного</w:t>
            </w:r>
            <w:r w:rsidRPr="005B20C8">
              <w:rPr>
                <w:rFonts w:ascii="Times New Roman" w:hAnsi="Times New Roman"/>
                <w:sz w:val="30"/>
                <w:szCs w:val="30"/>
              </w:rPr>
              <w:t xml:space="preserve"> учреждения «МЯДЕЛЬСКИЙ ТЕРРИТОРИАЛЬНЫЙ ЦЕНТР СОЦИАЛЬНОГО ОБСЛУЖИВАНИЯ НАСЕЛЕНИЯ»</w:t>
            </w:r>
            <w:r w:rsidR="00644BEB">
              <w:rPr>
                <w:rFonts w:ascii="Times New Roman" w:hAnsi="Times New Roman"/>
                <w:sz w:val="30"/>
                <w:szCs w:val="30"/>
              </w:rPr>
              <w:t>.</w:t>
            </w:r>
          </w:p>
          <w:p w14:paraId="40AF1832" w14:textId="77777777" w:rsidR="00644BEB" w:rsidRPr="00644BEB" w:rsidRDefault="00BE6FD1" w:rsidP="00644BEB">
            <w:pPr>
              <w:pStyle w:val="a3"/>
              <w:numPr>
                <w:ilvl w:val="0"/>
                <w:numId w:val="1"/>
              </w:numPr>
              <w:ind w:left="360"/>
              <w:jc w:val="both"/>
              <w:rPr>
                <w:rFonts w:ascii="Times New Roman" w:hAnsi="Times New Roman" w:cs="Times New Roman"/>
                <w:sz w:val="30"/>
                <w:szCs w:val="30"/>
              </w:rPr>
            </w:pPr>
            <w:r w:rsidRPr="00644BEB">
              <w:rPr>
                <w:rFonts w:ascii="Times New Roman" w:hAnsi="Times New Roman" w:cs="Times New Roman"/>
                <w:sz w:val="30"/>
                <w:szCs w:val="30"/>
              </w:rPr>
              <w:t xml:space="preserve">Краткое описание мероприятий в рамках проекта: </w:t>
            </w:r>
          </w:p>
          <w:p w14:paraId="18401926" w14:textId="77777777" w:rsidR="00644BEB" w:rsidRPr="002E0E4A" w:rsidRDefault="00644BEB" w:rsidP="002E0E4A">
            <w:pPr>
              <w:pStyle w:val="a3"/>
              <w:ind w:left="720"/>
              <w:rPr>
                <w:rFonts w:ascii="Times New Roman" w:hAnsi="Times New Roman" w:cs="Times New Roman"/>
                <w:b/>
                <w:sz w:val="30"/>
                <w:szCs w:val="30"/>
              </w:rPr>
            </w:pPr>
            <w:r w:rsidRPr="002E0E4A">
              <w:rPr>
                <w:rFonts w:ascii="Times New Roman" w:hAnsi="Times New Roman" w:cs="Times New Roman"/>
                <w:b/>
                <w:sz w:val="30"/>
                <w:szCs w:val="30"/>
              </w:rPr>
              <w:t>Подготовительный этап:</w:t>
            </w:r>
          </w:p>
          <w:p w14:paraId="6E117841"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Проведение опроса целевой аудитории для выявления интересов и предпочтений в танцевальных направлениях.</w:t>
            </w:r>
          </w:p>
          <w:p w14:paraId="2F3F5152"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Формирование групп по уровню подготовки и физическим возможностям.</w:t>
            </w:r>
          </w:p>
          <w:p w14:paraId="2B1F8C6F"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Подбор квалифицированных преподавателей танцев с опытом работы с пожилыми людьми.</w:t>
            </w:r>
          </w:p>
          <w:p w14:paraId="745B4966"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Обустройство танцевального зала, обеспечение необходимым оборудованием и инвентарем.</w:t>
            </w:r>
          </w:p>
          <w:p w14:paraId="6D1BCE68" w14:textId="77777777" w:rsidR="00644BEB" w:rsidRPr="002E0E4A" w:rsidRDefault="00644BEB" w:rsidP="002E0E4A">
            <w:pPr>
              <w:pStyle w:val="a3"/>
              <w:ind w:left="720"/>
              <w:rPr>
                <w:rFonts w:ascii="Times New Roman" w:hAnsi="Times New Roman" w:cs="Times New Roman"/>
                <w:b/>
                <w:sz w:val="30"/>
                <w:szCs w:val="30"/>
              </w:rPr>
            </w:pPr>
            <w:r w:rsidRPr="002E0E4A">
              <w:rPr>
                <w:rFonts w:ascii="Times New Roman" w:hAnsi="Times New Roman" w:cs="Times New Roman"/>
                <w:b/>
                <w:sz w:val="30"/>
                <w:szCs w:val="30"/>
              </w:rPr>
              <w:t>Основной этап:</w:t>
            </w:r>
          </w:p>
          <w:p w14:paraId="5ECA4B77"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Проведение регулярных танцевальных занятий (2-3 раза в неделю) по различным направлениям: народные танцы, бальные танцы, танцы для здоровья, современные танцы.</w:t>
            </w:r>
          </w:p>
          <w:p w14:paraId="11BDEC6D"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Организация мастер-классов, творческих встреч, тематических вечеров.</w:t>
            </w:r>
          </w:p>
          <w:p w14:paraId="3E23BD0E"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Проведение репетиций и подготовка к выступлениям на концертах и конкурсах.</w:t>
            </w:r>
          </w:p>
          <w:p w14:paraId="7C18A969" w14:textId="77777777" w:rsidR="00644BEB" w:rsidRPr="002E0E4A" w:rsidRDefault="00644BEB" w:rsidP="002E0E4A">
            <w:pPr>
              <w:pStyle w:val="a3"/>
              <w:ind w:left="720"/>
              <w:rPr>
                <w:rFonts w:ascii="Times New Roman" w:hAnsi="Times New Roman" w:cs="Times New Roman"/>
                <w:b/>
                <w:sz w:val="30"/>
                <w:szCs w:val="30"/>
              </w:rPr>
            </w:pPr>
            <w:r w:rsidRPr="002E0E4A">
              <w:rPr>
                <w:rFonts w:ascii="Times New Roman" w:hAnsi="Times New Roman" w:cs="Times New Roman"/>
                <w:b/>
                <w:sz w:val="30"/>
                <w:szCs w:val="30"/>
              </w:rPr>
              <w:t>Заключительный этап:</w:t>
            </w:r>
          </w:p>
          <w:p w14:paraId="59280D7D"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Организация концерта "Танцуют все!" с участием групп и приглашением зрителей.</w:t>
            </w:r>
          </w:p>
          <w:p w14:paraId="709A676C"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Проведение конкурса танцевальных номеров с вручением призов и дипломов.</w:t>
            </w:r>
          </w:p>
          <w:p w14:paraId="6E7E9377" w14:textId="77777777" w:rsidR="00644BEB" w:rsidRPr="002E0E4A" w:rsidRDefault="00644BEB" w:rsidP="002E0E4A">
            <w:pPr>
              <w:pStyle w:val="a3"/>
              <w:numPr>
                <w:ilvl w:val="0"/>
                <w:numId w:val="4"/>
              </w:numPr>
              <w:rPr>
                <w:rFonts w:ascii="Times New Roman" w:hAnsi="Times New Roman" w:cs="Times New Roman"/>
                <w:sz w:val="30"/>
                <w:szCs w:val="30"/>
              </w:rPr>
            </w:pPr>
            <w:r w:rsidRPr="002E0E4A">
              <w:rPr>
                <w:rFonts w:ascii="Times New Roman" w:hAnsi="Times New Roman" w:cs="Times New Roman"/>
                <w:sz w:val="30"/>
                <w:szCs w:val="30"/>
              </w:rPr>
              <w:t>Подведение итогов проекта, анализ результатов и определение перспектив дальнейшего развития.</w:t>
            </w:r>
          </w:p>
          <w:p w14:paraId="08EC388A" w14:textId="77777777" w:rsidR="00644BEB" w:rsidRPr="005B20C8" w:rsidRDefault="00644BEB" w:rsidP="00644BEB">
            <w:pPr>
              <w:pStyle w:val="a3"/>
              <w:ind w:left="360"/>
              <w:jc w:val="both"/>
              <w:rPr>
                <w:rFonts w:ascii="Times New Roman" w:hAnsi="Times New Roman" w:cs="Times New Roman"/>
                <w:sz w:val="30"/>
                <w:szCs w:val="30"/>
              </w:rPr>
            </w:pPr>
          </w:p>
        </w:tc>
      </w:tr>
      <w:tr w:rsidR="00BE6FD1" w14:paraId="5844411D" w14:textId="77777777" w:rsidTr="00E472B0">
        <w:tc>
          <w:tcPr>
            <w:tcW w:w="9571" w:type="dxa"/>
            <w:gridSpan w:val="2"/>
          </w:tcPr>
          <w:p w14:paraId="1B745096" w14:textId="77777777" w:rsidR="00BE6FD1" w:rsidRPr="0079142D" w:rsidRDefault="00BE6FD1" w:rsidP="002E0E4A">
            <w:pPr>
              <w:pStyle w:val="a3"/>
              <w:rPr>
                <w:rFonts w:ascii="Times New Roman" w:hAnsi="Times New Roman" w:cs="Times New Roman"/>
                <w:sz w:val="30"/>
                <w:szCs w:val="30"/>
              </w:rPr>
            </w:pPr>
            <w:r w:rsidRPr="005B20C8">
              <w:rPr>
                <w:rFonts w:ascii="Times New Roman" w:hAnsi="Times New Roman" w:cs="Times New Roman"/>
                <w:sz w:val="30"/>
                <w:szCs w:val="30"/>
              </w:rPr>
              <w:lastRenderedPageBreak/>
              <w:t xml:space="preserve">8.Общий объём финансирования (в долларах США): </w:t>
            </w:r>
            <w:r w:rsidR="002E0E4A">
              <w:rPr>
                <w:rFonts w:ascii="Times New Roman" w:hAnsi="Times New Roman" w:cs="Times New Roman"/>
                <w:sz w:val="30"/>
                <w:szCs w:val="30"/>
              </w:rPr>
              <w:t>10000</w:t>
            </w:r>
          </w:p>
        </w:tc>
      </w:tr>
      <w:tr w:rsidR="00BE6FD1" w14:paraId="1DD959F6" w14:textId="77777777" w:rsidTr="00E472B0">
        <w:tc>
          <w:tcPr>
            <w:tcW w:w="4104" w:type="dxa"/>
          </w:tcPr>
          <w:p w14:paraId="4D82DF55" w14:textId="77777777" w:rsidR="00BE6FD1" w:rsidRPr="005B20C8" w:rsidRDefault="00BE6FD1" w:rsidP="00E472B0">
            <w:pPr>
              <w:pStyle w:val="a3"/>
              <w:jc w:val="both"/>
              <w:rPr>
                <w:rFonts w:ascii="Times New Roman" w:hAnsi="Times New Roman" w:cs="Times New Roman"/>
                <w:sz w:val="30"/>
                <w:szCs w:val="30"/>
              </w:rPr>
            </w:pPr>
            <w:r w:rsidRPr="005B20C8">
              <w:rPr>
                <w:rFonts w:ascii="Times New Roman" w:hAnsi="Times New Roman" w:cs="Times New Roman"/>
                <w:sz w:val="30"/>
                <w:szCs w:val="30"/>
              </w:rPr>
              <w:t>Источник финансирования</w:t>
            </w:r>
          </w:p>
        </w:tc>
        <w:tc>
          <w:tcPr>
            <w:tcW w:w="5467" w:type="dxa"/>
          </w:tcPr>
          <w:p w14:paraId="30BEAC00" w14:textId="77777777" w:rsidR="00BE6FD1" w:rsidRPr="005B20C8" w:rsidRDefault="00BE6FD1" w:rsidP="00E472B0">
            <w:pPr>
              <w:rPr>
                <w:rFonts w:ascii="Times New Roman" w:hAnsi="Times New Roman" w:cs="Times New Roman"/>
                <w:sz w:val="30"/>
                <w:szCs w:val="30"/>
              </w:rPr>
            </w:pPr>
            <w:r w:rsidRPr="005B20C8">
              <w:rPr>
                <w:rFonts w:ascii="Times New Roman" w:hAnsi="Times New Roman" w:cs="Times New Roman"/>
                <w:sz w:val="30"/>
                <w:szCs w:val="30"/>
              </w:rPr>
              <w:t>Объём финансирования (в долларах США)</w:t>
            </w:r>
          </w:p>
        </w:tc>
      </w:tr>
      <w:tr w:rsidR="00BE6FD1" w14:paraId="40161BF4" w14:textId="77777777" w:rsidTr="00E472B0">
        <w:tc>
          <w:tcPr>
            <w:tcW w:w="4104" w:type="dxa"/>
          </w:tcPr>
          <w:p w14:paraId="365D03AA" w14:textId="77777777" w:rsidR="00BE6FD1" w:rsidRPr="005B20C8" w:rsidRDefault="00BE6FD1" w:rsidP="00E472B0">
            <w:pPr>
              <w:pStyle w:val="a3"/>
              <w:jc w:val="both"/>
              <w:rPr>
                <w:rFonts w:ascii="Times New Roman" w:hAnsi="Times New Roman" w:cs="Times New Roman"/>
                <w:sz w:val="30"/>
                <w:szCs w:val="30"/>
              </w:rPr>
            </w:pPr>
            <w:r w:rsidRPr="005B20C8">
              <w:rPr>
                <w:rFonts w:ascii="Times New Roman" w:hAnsi="Times New Roman" w:cs="Times New Roman"/>
                <w:sz w:val="30"/>
                <w:szCs w:val="30"/>
              </w:rPr>
              <w:t>Средства донора</w:t>
            </w:r>
          </w:p>
        </w:tc>
        <w:tc>
          <w:tcPr>
            <w:tcW w:w="5467" w:type="dxa"/>
          </w:tcPr>
          <w:p w14:paraId="29626DAC" w14:textId="77777777" w:rsidR="00BE6FD1" w:rsidRPr="002E0E4A" w:rsidRDefault="002E0E4A" w:rsidP="00E472B0">
            <w:pPr>
              <w:rPr>
                <w:rFonts w:ascii="Times New Roman" w:hAnsi="Times New Roman" w:cs="Times New Roman"/>
                <w:sz w:val="30"/>
                <w:szCs w:val="30"/>
              </w:rPr>
            </w:pPr>
            <w:r>
              <w:rPr>
                <w:rFonts w:ascii="Times New Roman" w:hAnsi="Times New Roman" w:cs="Times New Roman"/>
                <w:sz w:val="30"/>
                <w:szCs w:val="30"/>
              </w:rPr>
              <w:t>10000</w:t>
            </w:r>
          </w:p>
        </w:tc>
      </w:tr>
      <w:tr w:rsidR="00BE6FD1" w14:paraId="09F362BE" w14:textId="77777777" w:rsidTr="00E472B0">
        <w:tc>
          <w:tcPr>
            <w:tcW w:w="4104" w:type="dxa"/>
          </w:tcPr>
          <w:p w14:paraId="2B3B2986" w14:textId="77777777" w:rsidR="00BE6FD1" w:rsidRPr="005B20C8" w:rsidRDefault="00BE6FD1" w:rsidP="00E472B0">
            <w:pPr>
              <w:rPr>
                <w:rFonts w:ascii="Times New Roman" w:hAnsi="Times New Roman" w:cs="Times New Roman"/>
                <w:sz w:val="30"/>
                <w:szCs w:val="30"/>
              </w:rPr>
            </w:pPr>
            <w:proofErr w:type="spellStart"/>
            <w:r w:rsidRPr="005B20C8">
              <w:rPr>
                <w:rFonts w:ascii="Times New Roman" w:hAnsi="Times New Roman" w:cs="Times New Roman"/>
                <w:sz w:val="30"/>
                <w:szCs w:val="30"/>
              </w:rPr>
              <w:t>Софинансирование</w:t>
            </w:r>
            <w:proofErr w:type="spellEnd"/>
          </w:p>
        </w:tc>
        <w:tc>
          <w:tcPr>
            <w:tcW w:w="5467" w:type="dxa"/>
          </w:tcPr>
          <w:p w14:paraId="17B4B0E8" w14:textId="6E83A80E" w:rsidR="00BE6FD1" w:rsidRPr="00994DF9" w:rsidRDefault="00994DF9" w:rsidP="002E0E4A">
            <w:pPr>
              <w:rPr>
                <w:rFonts w:ascii="Times New Roman" w:hAnsi="Times New Roman" w:cs="Times New Roman"/>
                <w:sz w:val="30"/>
                <w:szCs w:val="30"/>
              </w:rPr>
            </w:pPr>
            <w:r>
              <w:rPr>
                <w:rFonts w:ascii="Times New Roman" w:hAnsi="Times New Roman" w:cs="Times New Roman"/>
                <w:sz w:val="30"/>
                <w:szCs w:val="30"/>
              </w:rPr>
              <w:t>1 000</w:t>
            </w:r>
          </w:p>
        </w:tc>
      </w:tr>
      <w:tr w:rsidR="00BE6FD1" w14:paraId="30DB8785" w14:textId="77777777" w:rsidTr="00E472B0">
        <w:tc>
          <w:tcPr>
            <w:tcW w:w="9571" w:type="dxa"/>
            <w:gridSpan w:val="2"/>
          </w:tcPr>
          <w:p w14:paraId="591FB7D0" w14:textId="77777777" w:rsidR="00BE6FD1" w:rsidRPr="005B20C8" w:rsidRDefault="00BE6FD1" w:rsidP="00E472B0">
            <w:pPr>
              <w:rPr>
                <w:rFonts w:ascii="Times New Roman" w:hAnsi="Times New Roman" w:cs="Times New Roman"/>
                <w:sz w:val="30"/>
                <w:szCs w:val="30"/>
              </w:rPr>
            </w:pPr>
            <w:r w:rsidRPr="005B20C8">
              <w:rPr>
                <w:rFonts w:ascii="Times New Roman" w:hAnsi="Times New Roman" w:cs="Times New Roman"/>
                <w:sz w:val="30"/>
                <w:szCs w:val="30"/>
              </w:rPr>
              <w:t>9. Место реализации проекта</w:t>
            </w:r>
            <w:r>
              <w:rPr>
                <w:rFonts w:ascii="Times New Roman" w:hAnsi="Times New Roman" w:cs="Times New Roman"/>
                <w:sz w:val="30"/>
                <w:szCs w:val="30"/>
              </w:rPr>
              <w:t xml:space="preserve"> </w:t>
            </w:r>
            <w:r w:rsidRPr="005B20C8">
              <w:rPr>
                <w:rFonts w:ascii="Times New Roman" w:hAnsi="Times New Roman" w:cs="Times New Roman"/>
                <w:sz w:val="30"/>
                <w:szCs w:val="30"/>
              </w:rPr>
              <w:t xml:space="preserve">(область/район, город): Минская область, </w:t>
            </w:r>
            <w:r w:rsidRPr="005B20C8">
              <w:rPr>
                <w:rFonts w:ascii="Times New Roman" w:hAnsi="Times New Roman" w:cs="Times New Roman"/>
                <w:sz w:val="30"/>
                <w:szCs w:val="30"/>
              </w:rPr>
              <w:lastRenderedPageBreak/>
              <w:t>Мядельский район, г. Мядель, к.п. Нарочь</w:t>
            </w:r>
          </w:p>
        </w:tc>
      </w:tr>
      <w:tr w:rsidR="00BE6FD1" w:rsidRPr="00FE57AB" w14:paraId="28FDF8E0" w14:textId="77777777" w:rsidTr="00E472B0">
        <w:tc>
          <w:tcPr>
            <w:tcW w:w="9571" w:type="dxa"/>
            <w:gridSpan w:val="2"/>
          </w:tcPr>
          <w:p w14:paraId="70EAD4CD" w14:textId="77777777" w:rsidR="00BE6FD1" w:rsidRDefault="00BE6FD1" w:rsidP="00E472B0">
            <w:pPr>
              <w:rPr>
                <w:rFonts w:ascii="Times New Roman" w:hAnsi="Times New Roman" w:cs="Times New Roman"/>
                <w:sz w:val="30"/>
                <w:szCs w:val="30"/>
              </w:rPr>
            </w:pPr>
            <w:r w:rsidRPr="005B20C8">
              <w:rPr>
                <w:rFonts w:ascii="Times New Roman" w:hAnsi="Times New Roman" w:cs="Times New Roman"/>
                <w:sz w:val="30"/>
                <w:szCs w:val="30"/>
              </w:rPr>
              <w:lastRenderedPageBreak/>
              <w:t>10.Контактное лицо:</w:t>
            </w:r>
            <w:r>
              <w:rPr>
                <w:rFonts w:ascii="Times New Roman" w:hAnsi="Times New Roman" w:cs="Times New Roman"/>
                <w:sz w:val="30"/>
                <w:szCs w:val="30"/>
              </w:rPr>
              <w:t xml:space="preserve"> </w:t>
            </w:r>
            <w:r w:rsidR="00644BEB">
              <w:rPr>
                <w:rFonts w:ascii="Times New Roman" w:hAnsi="Times New Roman" w:cs="Times New Roman"/>
                <w:sz w:val="30"/>
                <w:szCs w:val="30"/>
              </w:rPr>
              <w:t>Боровко Олег Олегович</w:t>
            </w:r>
            <w:r>
              <w:rPr>
                <w:rFonts w:ascii="Times New Roman" w:hAnsi="Times New Roman" w:cs="Times New Roman"/>
                <w:sz w:val="30"/>
                <w:szCs w:val="30"/>
              </w:rPr>
              <w:t xml:space="preserve">, директор, </w:t>
            </w:r>
          </w:p>
          <w:p w14:paraId="7BF2B45B" w14:textId="77777777" w:rsidR="00BE6FD1" w:rsidRPr="00644BEB" w:rsidRDefault="00BE6FD1" w:rsidP="00644BEB">
            <w:pPr>
              <w:rPr>
                <w:rFonts w:ascii="Times New Roman" w:hAnsi="Times New Roman" w:cs="Times New Roman"/>
                <w:sz w:val="30"/>
                <w:szCs w:val="30"/>
                <w:lang w:val="en-US"/>
              </w:rPr>
            </w:pPr>
            <w:r w:rsidRPr="00644BEB">
              <w:rPr>
                <w:rFonts w:ascii="Times New Roman" w:hAnsi="Times New Roman" w:cs="Times New Roman"/>
                <w:sz w:val="30"/>
                <w:szCs w:val="30"/>
                <w:lang w:val="en-US"/>
              </w:rPr>
              <w:t>+375-1797-</w:t>
            </w:r>
            <w:r w:rsidR="00644BEB" w:rsidRPr="00644BEB">
              <w:rPr>
                <w:rFonts w:ascii="Times New Roman" w:hAnsi="Times New Roman" w:cs="Times New Roman"/>
                <w:sz w:val="30"/>
                <w:szCs w:val="30"/>
                <w:lang w:val="en-US"/>
              </w:rPr>
              <w:t>40349</w:t>
            </w:r>
            <w:r w:rsidRPr="00644BEB">
              <w:rPr>
                <w:rFonts w:ascii="Times New Roman" w:hAnsi="Times New Roman" w:cs="Times New Roman"/>
                <w:sz w:val="30"/>
                <w:szCs w:val="30"/>
                <w:lang w:val="en-US"/>
              </w:rPr>
              <w:t xml:space="preserve">,  </w:t>
            </w:r>
            <w:r>
              <w:rPr>
                <w:rFonts w:ascii="Times New Roman" w:hAnsi="Times New Roman" w:cs="Times New Roman"/>
                <w:sz w:val="30"/>
                <w:szCs w:val="30"/>
                <w:lang w:val="en-US"/>
              </w:rPr>
              <w:t>e</w:t>
            </w:r>
            <w:r w:rsidRPr="00644BEB">
              <w:rPr>
                <w:rFonts w:ascii="Times New Roman" w:hAnsi="Times New Roman" w:cs="Times New Roman"/>
                <w:sz w:val="30"/>
                <w:szCs w:val="30"/>
                <w:lang w:val="en-US"/>
              </w:rPr>
              <w:t>-</w:t>
            </w:r>
            <w:r>
              <w:rPr>
                <w:rFonts w:ascii="Times New Roman" w:hAnsi="Times New Roman" w:cs="Times New Roman"/>
                <w:sz w:val="30"/>
                <w:szCs w:val="30"/>
                <w:lang w:val="en-US"/>
              </w:rPr>
              <w:t>mail</w:t>
            </w:r>
            <w:r w:rsidRPr="00644BEB">
              <w:rPr>
                <w:rFonts w:ascii="Times New Roman" w:hAnsi="Times New Roman" w:cs="Times New Roman"/>
                <w:sz w:val="30"/>
                <w:szCs w:val="30"/>
                <w:lang w:val="en-US"/>
              </w:rPr>
              <w:t xml:space="preserve">: </w:t>
            </w:r>
            <w:r w:rsidR="00644BEB" w:rsidRPr="00644BEB">
              <w:rPr>
                <w:rFonts w:ascii="Times New Roman" w:hAnsi="Times New Roman" w:cs="Times New Roman"/>
                <w:sz w:val="30"/>
                <w:szCs w:val="30"/>
                <w:lang w:val="en-US"/>
              </w:rPr>
              <w:t>info@mtcson.by</w:t>
            </w:r>
          </w:p>
        </w:tc>
      </w:tr>
    </w:tbl>
    <w:p w14:paraId="32417FEB" w14:textId="4EDF00B1" w:rsidR="00BE6FD1" w:rsidRPr="00644BEB" w:rsidRDefault="00BE6FD1" w:rsidP="00BE6FD1">
      <w:pPr>
        <w:rPr>
          <w:lang w:val="en-US"/>
        </w:rPr>
      </w:pPr>
    </w:p>
    <w:tbl>
      <w:tblPr>
        <w:tblStyle w:val="1-5"/>
        <w:tblW w:w="0" w:type="auto"/>
        <w:tblLook w:val="04A0" w:firstRow="1" w:lastRow="0" w:firstColumn="1" w:lastColumn="0" w:noHBand="0" w:noVBand="1"/>
      </w:tblPr>
      <w:tblGrid>
        <w:gridCol w:w="3582"/>
        <w:gridCol w:w="2734"/>
        <w:gridCol w:w="3574"/>
      </w:tblGrid>
      <w:tr w:rsidR="002E0E4A" w:rsidRPr="00FE57AB" w14:paraId="7F237415" w14:textId="77777777" w:rsidTr="00994DF9">
        <w:trPr>
          <w:cnfStyle w:val="100000000000" w:firstRow="1" w:lastRow="0" w:firstColumn="0" w:lastColumn="0" w:oddVBand="0" w:evenVBand="0" w:oddHBand="0"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3616" w:type="dxa"/>
            <w:tcBorders>
              <w:top w:val="none" w:sz="0" w:space="0" w:color="auto"/>
              <w:left w:val="none" w:sz="0" w:space="0" w:color="auto"/>
              <w:bottom w:val="none" w:sz="0" w:space="0" w:color="auto"/>
              <w:right w:val="none" w:sz="0" w:space="0" w:color="auto"/>
            </w:tcBorders>
          </w:tcPr>
          <w:p w14:paraId="15D52C58" w14:textId="728D6E23" w:rsidR="00BE6FD1" w:rsidRPr="00F812A3" w:rsidRDefault="00BE6FD1" w:rsidP="002E0E4A">
            <w:pPr>
              <w:rPr>
                <w:lang w:val="en-US"/>
              </w:rPr>
            </w:pPr>
          </w:p>
        </w:tc>
        <w:tc>
          <w:tcPr>
            <w:tcW w:w="2760" w:type="dxa"/>
            <w:tcBorders>
              <w:top w:val="none" w:sz="0" w:space="0" w:color="auto"/>
              <w:left w:val="none" w:sz="0" w:space="0" w:color="auto"/>
              <w:bottom w:val="none" w:sz="0" w:space="0" w:color="auto"/>
              <w:right w:val="none" w:sz="0" w:space="0" w:color="auto"/>
            </w:tcBorders>
          </w:tcPr>
          <w:p w14:paraId="2E12FADF" w14:textId="70303FC9" w:rsidR="00BE6FD1" w:rsidRPr="00F812A3" w:rsidRDefault="00994DF9" w:rsidP="00E472B0">
            <w:pPr>
              <w:cnfStyle w:val="100000000000" w:firstRow="1" w:lastRow="0" w:firstColumn="0" w:lastColumn="0" w:oddVBand="0" w:evenVBand="0" w:oddHBand="0" w:evenHBand="0" w:firstRowFirstColumn="0" w:firstRowLastColumn="0" w:lastRowFirstColumn="0" w:lastRowLastColumn="0"/>
              <w:rPr>
                <w:lang w:val="en-US"/>
              </w:rPr>
            </w:pPr>
            <w:r>
              <w:rPr>
                <w:noProof/>
                <w:lang w:val="en-US"/>
              </w:rPr>
              <w:drawing>
                <wp:anchor distT="0" distB="0" distL="114300" distR="114300" simplePos="0" relativeHeight="251657728" behindDoc="0" locked="0" layoutInCell="1" allowOverlap="1" wp14:anchorId="12827DA6" wp14:editId="13B00E0C">
                  <wp:simplePos x="0" y="0"/>
                  <wp:positionH relativeFrom="column">
                    <wp:posOffset>-2210435</wp:posOffset>
                  </wp:positionH>
                  <wp:positionV relativeFrom="paragraph">
                    <wp:posOffset>149860</wp:posOffset>
                  </wp:positionV>
                  <wp:extent cx="3076575" cy="203928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60219_15005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4329" cy="2057678"/>
                          </a:xfrm>
                          <a:prstGeom prst="rect">
                            <a:avLst/>
                          </a:prstGeom>
                        </pic:spPr>
                      </pic:pic>
                    </a:graphicData>
                  </a:graphic>
                  <wp14:sizeRelH relativeFrom="margin">
                    <wp14:pctWidth>0</wp14:pctWidth>
                  </wp14:sizeRelH>
                  <wp14:sizeRelV relativeFrom="margin">
                    <wp14:pctHeight>0</wp14:pctHeight>
                  </wp14:sizeRelV>
                </wp:anchor>
              </w:drawing>
            </w:r>
          </w:p>
        </w:tc>
        <w:tc>
          <w:tcPr>
            <w:tcW w:w="3609" w:type="dxa"/>
            <w:tcBorders>
              <w:top w:val="none" w:sz="0" w:space="0" w:color="auto"/>
              <w:left w:val="none" w:sz="0" w:space="0" w:color="auto"/>
              <w:bottom w:val="none" w:sz="0" w:space="0" w:color="auto"/>
              <w:right w:val="none" w:sz="0" w:space="0" w:color="auto"/>
            </w:tcBorders>
          </w:tcPr>
          <w:p w14:paraId="292EFAC1" w14:textId="7ACAF16E" w:rsidR="00BE6FD1" w:rsidRDefault="00994DF9" w:rsidP="00E472B0">
            <w:pPr>
              <w:cnfStyle w:val="100000000000" w:firstRow="1" w:lastRow="0" w:firstColumn="0" w:lastColumn="0" w:oddVBand="0" w:evenVBand="0" w:oddHBand="0" w:evenHBand="0" w:firstRowFirstColumn="0" w:firstRowLastColumn="0" w:lastRowFirstColumn="0" w:lastRowLastColumn="0"/>
              <w:rPr>
                <w:lang w:val="en-US"/>
              </w:rPr>
            </w:pPr>
            <w:r>
              <w:rPr>
                <w:noProof/>
                <w:lang w:val="en-US"/>
              </w:rPr>
              <w:drawing>
                <wp:anchor distT="0" distB="0" distL="114300" distR="114300" simplePos="0" relativeHeight="251655680" behindDoc="0" locked="0" layoutInCell="1" allowOverlap="1" wp14:anchorId="77EAB504" wp14:editId="7BBE98B4">
                  <wp:simplePos x="0" y="0"/>
                  <wp:positionH relativeFrom="column">
                    <wp:posOffset>-831851</wp:posOffset>
                  </wp:positionH>
                  <wp:positionV relativeFrom="paragraph">
                    <wp:posOffset>149860</wp:posOffset>
                  </wp:positionV>
                  <wp:extent cx="3009471" cy="20389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60219_1430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2364" cy="2040945"/>
                          </a:xfrm>
                          <a:prstGeom prst="rect">
                            <a:avLst/>
                          </a:prstGeom>
                        </pic:spPr>
                      </pic:pic>
                    </a:graphicData>
                  </a:graphic>
                  <wp14:sizeRelH relativeFrom="margin">
                    <wp14:pctWidth>0</wp14:pctWidth>
                  </wp14:sizeRelH>
                  <wp14:sizeRelV relativeFrom="margin">
                    <wp14:pctHeight>0</wp14:pctHeight>
                  </wp14:sizeRelV>
                </wp:anchor>
              </w:drawing>
            </w:r>
          </w:p>
          <w:p w14:paraId="0A568B5E" w14:textId="281CFAB6"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52D530A" w14:textId="0693C17B"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26D781D3" w14:textId="10D26190"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49C314D"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671C32E8" w14:textId="30074F1B"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FD9E99D" w14:textId="690967B9"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25E40520" w14:textId="55784DCB"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7A57557" w14:textId="3C7D84BC"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619366D7" w14:textId="5BBBEA99"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6EDD36F2" w14:textId="5723D0C8"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791D0E2" w14:textId="4637D21C"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70074863" w14:textId="53917A41"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6270F972" w14:textId="0F674D08"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231E7171"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61F2CC86"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A9D0DAB" w14:textId="3A354099"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36221C8F"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55AE5FB5"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1D9A80B7"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4B48BDC7"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40A55834" w14:textId="77777777" w:rsidR="002E0E4A"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p w14:paraId="2235A5B9" w14:textId="77777777" w:rsidR="002E0E4A" w:rsidRPr="00F812A3" w:rsidRDefault="002E0E4A" w:rsidP="00E472B0">
            <w:pPr>
              <w:cnfStyle w:val="100000000000" w:firstRow="1" w:lastRow="0" w:firstColumn="0" w:lastColumn="0" w:oddVBand="0" w:evenVBand="0" w:oddHBand="0" w:evenHBand="0" w:firstRowFirstColumn="0" w:firstRowLastColumn="0" w:lastRowFirstColumn="0" w:lastRowLastColumn="0"/>
              <w:rPr>
                <w:lang w:val="en-US"/>
              </w:rPr>
            </w:pPr>
          </w:p>
        </w:tc>
      </w:tr>
      <w:tr w:rsidR="002E0E4A" w:rsidRPr="00FE57AB" w14:paraId="486728CA" w14:textId="77777777" w:rsidTr="00994DF9">
        <w:trPr>
          <w:cnfStyle w:val="000000100000" w:firstRow="0" w:lastRow="0" w:firstColumn="0" w:lastColumn="0" w:oddVBand="0" w:evenVBand="0" w:oddHBand="1" w:evenHBand="0" w:firstRowFirstColumn="0" w:firstRowLastColumn="0" w:lastRowFirstColumn="0" w:lastRowLastColumn="0"/>
          <w:trHeight w:val="3612"/>
        </w:trPr>
        <w:tc>
          <w:tcPr>
            <w:cnfStyle w:val="001000000000" w:firstRow="0" w:lastRow="0" w:firstColumn="1" w:lastColumn="0" w:oddVBand="0" w:evenVBand="0" w:oddHBand="0" w:evenHBand="0" w:firstRowFirstColumn="0" w:firstRowLastColumn="0" w:lastRowFirstColumn="0" w:lastRowLastColumn="0"/>
            <w:tcW w:w="3616" w:type="dxa"/>
            <w:tcBorders>
              <w:right w:val="none" w:sz="0" w:space="0" w:color="auto"/>
            </w:tcBorders>
          </w:tcPr>
          <w:p w14:paraId="0E294D95" w14:textId="6C8F6045" w:rsidR="00BE6FD1" w:rsidRPr="00F812A3" w:rsidRDefault="00BE6FD1" w:rsidP="00E472B0">
            <w:pPr>
              <w:rPr>
                <w:lang w:val="en-US"/>
              </w:rPr>
            </w:pPr>
          </w:p>
        </w:tc>
        <w:tc>
          <w:tcPr>
            <w:tcW w:w="2760" w:type="dxa"/>
            <w:tcBorders>
              <w:left w:val="none" w:sz="0" w:space="0" w:color="auto"/>
              <w:right w:val="none" w:sz="0" w:space="0" w:color="auto"/>
            </w:tcBorders>
          </w:tcPr>
          <w:p w14:paraId="6191FBA8" w14:textId="034D542B" w:rsidR="00BE6FD1" w:rsidRPr="00F812A3" w:rsidRDefault="00994DF9" w:rsidP="00E472B0">
            <w:pPr>
              <w:cnfStyle w:val="000000100000" w:firstRow="0" w:lastRow="0" w:firstColumn="0" w:lastColumn="0" w:oddVBand="0" w:evenVBand="0" w:oddHBand="1" w:evenHBand="0" w:firstRowFirstColumn="0" w:firstRowLastColumn="0" w:lastRowFirstColumn="0" w:lastRowLastColumn="0"/>
              <w:rPr>
                <w:lang w:val="en-US"/>
              </w:rPr>
            </w:pPr>
            <w:r>
              <w:rPr>
                <w:noProof/>
                <w:lang w:val="en-US"/>
              </w:rPr>
              <w:drawing>
                <wp:anchor distT="0" distB="0" distL="114300" distR="114300" simplePos="0" relativeHeight="251659776" behindDoc="0" locked="0" layoutInCell="1" allowOverlap="1" wp14:anchorId="44A2CA33" wp14:editId="26F5E845">
                  <wp:simplePos x="0" y="0"/>
                  <wp:positionH relativeFrom="column">
                    <wp:posOffset>-1070610</wp:posOffset>
                  </wp:positionH>
                  <wp:positionV relativeFrom="paragraph">
                    <wp:posOffset>-1492885</wp:posOffset>
                  </wp:positionV>
                  <wp:extent cx="3168860" cy="23768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8860" cy="2376805"/>
                          </a:xfrm>
                          <a:prstGeom prst="rect">
                            <a:avLst/>
                          </a:prstGeom>
                        </pic:spPr>
                      </pic:pic>
                    </a:graphicData>
                  </a:graphic>
                  <wp14:sizeRelH relativeFrom="margin">
                    <wp14:pctWidth>0</wp14:pctWidth>
                  </wp14:sizeRelH>
                  <wp14:sizeRelV relativeFrom="margin">
                    <wp14:pctHeight>0</wp14:pctHeight>
                  </wp14:sizeRelV>
                </wp:anchor>
              </w:drawing>
            </w:r>
          </w:p>
        </w:tc>
        <w:tc>
          <w:tcPr>
            <w:tcW w:w="3609" w:type="dxa"/>
            <w:tcBorders>
              <w:left w:val="none" w:sz="0" w:space="0" w:color="auto"/>
            </w:tcBorders>
          </w:tcPr>
          <w:p w14:paraId="38705484" w14:textId="01500888" w:rsidR="00BE6FD1" w:rsidRPr="00F812A3" w:rsidRDefault="00BE6FD1" w:rsidP="002E0E4A">
            <w:pPr>
              <w:cnfStyle w:val="000000100000" w:firstRow="0" w:lastRow="0" w:firstColumn="0" w:lastColumn="0" w:oddVBand="0" w:evenVBand="0" w:oddHBand="1" w:evenHBand="0" w:firstRowFirstColumn="0" w:firstRowLastColumn="0" w:lastRowFirstColumn="0" w:lastRowLastColumn="0"/>
              <w:rPr>
                <w:lang w:val="en-US"/>
              </w:rPr>
            </w:pPr>
          </w:p>
        </w:tc>
      </w:tr>
    </w:tbl>
    <w:p w14:paraId="3894A93F" w14:textId="77777777" w:rsidR="00BE6FD1" w:rsidRPr="00F812A3" w:rsidRDefault="00BE6FD1" w:rsidP="00BE6FD1">
      <w:pPr>
        <w:rPr>
          <w:lang w:val="en-US"/>
        </w:rPr>
      </w:pPr>
    </w:p>
    <w:p w14:paraId="3A2DA3E3" w14:textId="77777777" w:rsidR="00BE6FD1" w:rsidRPr="00B025FF" w:rsidRDefault="00BE6FD1" w:rsidP="00BE6FD1">
      <w:pPr>
        <w:jc w:val="center"/>
        <w:rPr>
          <w:rFonts w:ascii="Times New Roman" w:hAnsi="Times New Roman" w:cs="Times New Roman"/>
          <w:b/>
          <w:sz w:val="36"/>
          <w:szCs w:val="36"/>
          <w:lang w:val="en-US"/>
        </w:rPr>
      </w:pPr>
      <w:r>
        <w:rPr>
          <w:rFonts w:ascii="Times New Roman" w:hAnsi="Times New Roman" w:cs="Times New Roman"/>
          <w:b/>
          <w:sz w:val="36"/>
          <w:szCs w:val="36"/>
        </w:rPr>
        <w:t>Будем</w:t>
      </w:r>
      <w:r w:rsidRPr="00972B87">
        <w:rPr>
          <w:rFonts w:ascii="Times New Roman" w:hAnsi="Times New Roman" w:cs="Times New Roman"/>
          <w:b/>
          <w:sz w:val="36"/>
          <w:szCs w:val="36"/>
          <w:lang w:val="en-US"/>
        </w:rPr>
        <w:t xml:space="preserve"> </w:t>
      </w:r>
      <w:r>
        <w:rPr>
          <w:rFonts w:ascii="Times New Roman" w:hAnsi="Times New Roman" w:cs="Times New Roman"/>
          <w:b/>
          <w:sz w:val="36"/>
          <w:szCs w:val="36"/>
        </w:rPr>
        <w:t>рады</w:t>
      </w:r>
      <w:r w:rsidRPr="00972B87">
        <w:rPr>
          <w:rFonts w:ascii="Times New Roman" w:hAnsi="Times New Roman" w:cs="Times New Roman"/>
          <w:b/>
          <w:sz w:val="36"/>
          <w:szCs w:val="36"/>
          <w:lang w:val="en-US"/>
        </w:rPr>
        <w:t xml:space="preserve"> </w:t>
      </w:r>
      <w:r>
        <w:rPr>
          <w:rFonts w:ascii="Times New Roman" w:hAnsi="Times New Roman" w:cs="Times New Roman"/>
          <w:b/>
          <w:sz w:val="36"/>
          <w:szCs w:val="36"/>
        </w:rPr>
        <w:t>сотрудничеству</w:t>
      </w:r>
      <w:r w:rsidRPr="00E44E8B">
        <w:rPr>
          <w:rFonts w:ascii="Times New Roman" w:hAnsi="Times New Roman" w:cs="Times New Roman"/>
          <w:b/>
          <w:sz w:val="36"/>
          <w:szCs w:val="36"/>
          <w:lang w:val="en-US"/>
        </w:rPr>
        <w:t>!</w:t>
      </w:r>
    </w:p>
    <w:p w14:paraId="03F518AE" w14:textId="77777777" w:rsidR="00BE6FD1" w:rsidRDefault="00BE6FD1" w:rsidP="00BE6FD1">
      <w:pPr>
        <w:rPr>
          <w:rFonts w:ascii="Times New Roman" w:hAnsi="Times New Roman" w:cs="Times New Roman"/>
          <w:b/>
          <w:color w:val="212121"/>
          <w:sz w:val="28"/>
          <w:szCs w:val="28"/>
          <w:shd w:val="clear" w:color="auto" w:fill="FFFFFF"/>
          <w:lang w:val="en-US"/>
        </w:rPr>
      </w:pPr>
    </w:p>
    <w:p w14:paraId="6CC07D30" w14:textId="77777777" w:rsidR="00BE6FD1" w:rsidRDefault="00BE6FD1" w:rsidP="00BE6FD1">
      <w:pPr>
        <w:rPr>
          <w:rFonts w:ascii="Times New Roman" w:hAnsi="Times New Roman" w:cs="Times New Roman"/>
          <w:b/>
          <w:color w:val="212121"/>
          <w:sz w:val="28"/>
          <w:szCs w:val="28"/>
          <w:shd w:val="clear" w:color="auto" w:fill="FFFFFF"/>
          <w:lang w:val="en-US"/>
        </w:rPr>
      </w:pPr>
    </w:p>
    <w:p w14:paraId="2F8F7A32" w14:textId="77777777" w:rsidR="00BE6FD1" w:rsidRDefault="00BE6FD1" w:rsidP="00BE6FD1">
      <w:pPr>
        <w:rPr>
          <w:rFonts w:ascii="Times New Roman" w:hAnsi="Times New Roman" w:cs="Times New Roman"/>
          <w:b/>
          <w:color w:val="212121"/>
          <w:sz w:val="28"/>
          <w:szCs w:val="28"/>
          <w:shd w:val="clear" w:color="auto" w:fill="FFFFFF"/>
          <w:lang w:val="en-US"/>
        </w:rPr>
      </w:pPr>
    </w:p>
    <w:p w14:paraId="12D5E439" w14:textId="3842CC44" w:rsidR="00BE6FD1" w:rsidRDefault="00BE6FD1" w:rsidP="00BE6FD1">
      <w:pPr>
        <w:rPr>
          <w:rFonts w:ascii="Times New Roman" w:hAnsi="Times New Roman" w:cs="Times New Roman"/>
          <w:b/>
          <w:color w:val="212121"/>
          <w:sz w:val="28"/>
          <w:szCs w:val="28"/>
          <w:shd w:val="clear" w:color="auto" w:fill="FFFFFF"/>
          <w:lang w:val="en-US"/>
        </w:rPr>
      </w:pPr>
    </w:p>
    <w:p w14:paraId="75A31921" w14:textId="77777777" w:rsidR="004E4A38" w:rsidRDefault="004E4A38" w:rsidP="00BE6FD1">
      <w:pPr>
        <w:rPr>
          <w:rFonts w:ascii="Times New Roman" w:hAnsi="Times New Roman" w:cs="Times New Roman"/>
          <w:b/>
          <w:color w:val="212121"/>
          <w:sz w:val="28"/>
          <w:szCs w:val="28"/>
          <w:shd w:val="clear" w:color="auto" w:fill="FFFFFF"/>
          <w:lang w:val="en-US"/>
        </w:rPr>
      </w:pPr>
    </w:p>
    <w:p w14:paraId="32A11315" w14:textId="77777777" w:rsidR="00BE6FD1" w:rsidRPr="00A60DEF" w:rsidRDefault="00BE6FD1" w:rsidP="00BE6FD1">
      <w:pPr>
        <w:spacing w:after="0"/>
        <w:jc w:val="center"/>
        <w:rPr>
          <w:rFonts w:ascii="Times New Roman" w:hAnsi="Times New Roman" w:cs="Times New Roman"/>
          <w:sz w:val="28"/>
          <w:szCs w:val="28"/>
          <w:lang w:val="en-US"/>
        </w:rPr>
      </w:pPr>
      <w:r w:rsidRPr="00E44E8B">
        <w:rPr>
          <w:rFonts w:ascii="Times New Roman" w:hAnsi="Times New Roman" w:cs="Times New Roman"/>
          <w:b/>
          <w:color w:val="212121"/>
          <w:sz w:val="28"/>
          <w:szCs w:val="28"/>
          <w:shd w:val="clear" w:color="auto" w:fill="FFFFFF"/>
          <w:lang w:val="en-US"/>
        </w:rPr>
        <w:lastRenderedPageBreak/>
        <w:t>Humanitarian project of the state institution</w:t>
      </w:r>
    </w:p>
    <w:p w14:paraId="6865E531" w14:textId="0D07EB52" w:rsidR="00BE6FD1" w:rsidRDefault="00BE6FD1" w:rsidP="00BE6FD1">
      <w:pPr>
        <w:spacing w:after="0"/>
        <w:jc w:val="center"/>
        <w:rPr>
          <w:rFonts w:ascii="Times New Roman" w:eastAsia="Times New Roman" w:hAnsi="Times New Roman" w:cs="Times New Roman"/>
          <w:sz w:val="30"/>
          <w:szCs w:val="30"/>
          <w:lang w:val="en-US"/>
        </w:rPr>
      </w:pPr>
      <w:r w:rsidRPr="00972B87">
        <w:rPr>
          <w:rFonts w:ascii="Times New Roman" w:hAnsi="Times New Roman" w:cs="Times New Roman"/>
          <w:b/>
          <w:sz w:val="28"/>
          <w:szCs w:val="28"/>
          <w:lang w:val="en-US"/>
        </w:rPr>
        <w:t>«</w:t>
      </w:r>
      <w:r w:rsidRPr="001C2E17">
        <w:rPr>
          <w:rFonts w:ascii="Times New Roman" w:hAnsi="Times New Roman" w:cs="Times New Roman"/>
          <w:b/>
          <w:sz w:val="28"/>
          <w:szCs w:val="28"/>
          <w:lang w:val="en-US"/>
        </w:rPr>
        <w:t xml:space="preserve">MYADEL TERRITORIAL CENTER of the POPULATION </w:t>
      </w:r>
      <w:r>
        <w:rPr>
          <w:rFonts w:ascii="Times New Roman" w:hAnsi="Times New Roman" w:cs="Times New Roman"/>
          <w:b/>
          <w:sz w:val="28"/>
          <w:szCs w:val="28"/>
          <w:lang w:val="en-US"/>
        </w:rPr>
        <w:t>SOCIAL SERVICE</w:t>
      </w:r>
      <w:r w:rsidRPr="00972B87">
        <w:rPr>
          <w:rFonts w:ascii="Times New Roman" w:eastAsia="Times New Roman" w:hAnsi="Times New Roman" w:cs="Times New Roman"/>
          <w:sz w:val="30"/>
          <w:szCs w:val="30"/>
          <w:lang w:val="en-US"/>
        </w:rPr>
        <w:t>»</w:t>
      </w:r>
    </w:p>
    <w:p w14:paraId="03DB64A9" w14:textId="77777777" w:rsidR="004E4A38" w:rsidRPr="00972B87" w:rsidRDefault="004E4A38" w:rsidP="00BE6FD1">
      <w:pPr>
        <w:spacing w:after="0"/>
        <w:jc w:val="center"/>
        <w:rPr>
          <w:rFonts w:ascii="Times New Roman" w:hAnsi="Times New Roman" w:cs="Times New Roman"/>
          <w:sz w:val="28"/>
          <w:szCs w:val="28"/>
          <w:lang w:val="en-US"/>
        </w:rPr>
      </w:pPr>
    </w:p>
    <w:p w14:paraId="28167D77" w14:textId="4B9A7ED2" w:rsidR="00BE6FD1" w:rsidRPr="00E44E8B" w:rsidRDefault="00BE6FD1" w:rsidP="00BE6FD1">
      <w:pPr>
        <w:spacing w:after="0" w:line="240" w:lineRule="auto"/>
        <w:jc w:val="center"/>
        <w:rPr>
          <w:rFonts w:ascii="Times New Roman" w:hAnsi="Times New Roman" w:cs="Times New Roman"/>
          <w:b/>
          <w:sz w:val="28"/>
          <w:szCs w:val="28"/>
          <w:lang w:val="en-US"/>
        </w:rPr>
      </w:pPr>
      <w:r w:rsidRPr="00E44E8B">
        <w:rPr>
          <w:rFonts w:ascii="Times New Roman" w:hAnsi="Times New Roman" w:cs="Times New Roman"/>
          <w:b/>
          <w:color w:val="212121"/>
          <w:sz w:val="28"/>
          <w:szCs w:val="28"/>
          <w:shd w:val="clear" w:color="auto" w:fill="FFFFFF"/>
          <w:lang w:val="en-US"/>
        </w:rPr>
        <w:t xml:space="preserve"> </w:t>
      </w:r>
      <w:r w:rsidR="004E4A38" w:rsidRPr="004E4A38">
        <w:rPr>
          <w:rFonts w:ascii="Times New Roman" w:hAnsi="Times New Roman" w:cs="Times New Roman"/>
          <w:b/>
          <w:bCs/>
          <w:color w:val="212121"/>
          <w:sz w:val="28"/>
          <w:szCs w:val="28"/>
          <w:shd w:val="clear" w:color="auto" w:fill="FFFFFF"/>
        </w:rPr>
        <w:t>"EVERYONE DANCES"</w:t>
      </w:r>
    </w:p>
    <w:p w14:paraId="01D810F5" w14:textId="38D2DB8F" w:rsidR="00BE6FD1" w:rsidRPr="00E44E8B" w:rsidRDefault="004E4A38" w:rsidP="00BE6FD1">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noProof/>
          <w:sz w:val="28"/>
          <w:szCs w:val="28"/>
          <w:lang w:val="en-US" w:eastAsia="en-US"/>
        </w:rPr>
        <w:drawing>
          <wp:inline distT="0" distB="0" distL="0" distR="0" wp14:anchorId="0A5E47E1" wp14:editId="15E622D4">
            <wp:extent cx="6169660" cy="3474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9660" cy="3474720"/>
                    </a:xfrm>
                    <a:prstGeom prst="rect">
                      <a:avLst/>
                    </a:prstGeom>
                    <a:noFill/>
                  </pic:spPr>
                </pic:pic>
              </a:graphicData>
            </a:graphic>
          </wp:inline>
        </w:drawing>
      </w:r>
    </w:p>
    <w:p w14:paraId="590F287F" w14:textId="77777777" w:rsidR="00BE6FD1" w:rsidRPr="00E44E8B" w:rsidRDefault="00BE6FD1" w:rsidP="00BE6F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n-US"/>
        </w:rPr>
      </w:pPr>
    </w:p>
    <w:tbl>
      <w:tblPr>
        <w:tblStyle w:val="a4"/>
        <w:tblW w:w="0" w:type="auto"/>
        <w:tblLook w:val="04A0" w:firstRow="1" w:lastRow="0" w:firstColumn="1" w:lastColumn="0" w:noHBand="0" w:noVBand="1"/>
      </w:tblPr>
      <w:tblGrid>
        <w:gridCol w:w="4928"/>
        <w:gridCol w:w="4643"/>
      </w:tblGrid>
      <w:tr w:rsidR="00BE6FD1" w:rsidRPr="00FE57AB" w14:paraId="5A58C47B" w14:textId="77777777" w:rsidTr="00E472B0">
        <w:trPr>
          <w:trHeight w:val="348"/>
        </w:trPr>
        <w:tc>
          <w:tcPr>
            <w:tcW w:w="9571" w:type="dxa"/>
            <w:gridSpan w:val="2"/>
            <w:tcBorders>
              <w:top w:val="single" w:sz="4" w:space="0" w:color="auto"/>
              <w:left w:val="single" w:sz="4" w:space="0" w:color="auto"/>
              <w:bottom w:val="single" w:sz="4" w:space="0" w:color="auto"/>
              <w:right w:val="single" w:sz="4" w:space="0" w:color="auto"/>
            </w:tcBorders>
          </w:tcPr>
          <w:p w14:paraId="35917166" w14:textId="5ECC5429" w:rsidR="00BE6FD1" w:rsidRPr="00D736D2" w:rsidRDefault="00BE6FD1" w:rsidP="004E4A38">
            <w:pPr>
              <w:pStyle w:val="a3"/>
              <w:numPr>
                <w:ilvl w:val="0"/>
                <w:numId w:val="2"/>
              </w:numPr>
              <w:jc w:val="both"/>
              <w:rPr>
                <w:rFonts w:ascii="Times New Roman" w:hAnsi="Times New Roman" w:cs="Times New Roman"/>
                <w:color w:val="212121"/>
                <w:sz w:val="28"/>
                <w:szCs w:val="28"/>
                <w:shd w:val="clear" w:color="auto" w:fill="FFFFFF"/>
                <w:lang w:val="en-US"/>
              </w:rPr>
            </w:pPr>
            <w:r>
              <w:rPr>
                <w:rFonts w:ascii="Times New Roman" w:hAnsi="Times New Roman" w:cs="Times New Roman"/>
                <w:color w:val="212121"/>
                <w:sz w:val="28"/>
                <w:szCs w:val="28"/>
                <w:shd w:val="clear" w:color="auto" w:fill="FFFFFF"/>
                <w:lang w:val="en-US"/>
              </w:rPr>
              <w:t xml:space="preserve">Name of the project: </w:t>
            </w:r>
            <w:r w:rsidRPr="002905FB">
              <w:rPr>
                <w:rFonts w:ascii="Times New Roman" w:hAnsi="Times New Roman" w:cs="Times New Roman"/>
                <w:color w:val="212121"/>
                <w:sz w:val="28"/>
                <w:szCs w:val="28"/>
                <w:shd w:val="clear" w:color="auto" w:fill="FFFFFF"/>
                <w:lang w:val="en-US"/>
              </w:rPr>
              <w:t>“</w:t>
            </w:r>
            <w:r w:rsidR="004E4A38" w:rsidRPr="004E4A38">
              <w:rPr>
                <w:rFonts w:ascii="Times New Roman" w:hAnsi="Times New Roman" w:cs="Times New Roman"/>
                <w:color w:val="212121"/>
                <w:sz w:val="28"/>
                <w:szCs w:val="28"/>
                <w:shd w:val="clear" w:color="auto" w:fill="FFFFFF"/>
                <w:lang w:val="en-US"/>
              </w:rPr>
              <w:t>EVERYONE DANCES</w:t>
            </w:r>
            <w:r w:rsidRPr="002905FB">
              <w:rPr>
                <w:rFonts w:ascii="Times New Roman" w:hAnsi="Times New Roman" w:cs="Times New Roman"/>
                <w:color w:val="212121"/>
                <w:sz w:val="28"/>
                <w:szCs w:val="28"/>
                <w:shd w:val="clear" w:color="auto" w:fill="FFFFFF"/>
                <w:lang w:val="en-US"/>
              </w:rPr>
              <w:t>”</w:t>
            </w:r>
          </w:p>
          <w:p w14:paraId="27B817B2" w14:textId="22F42156" w:rsidR="00BE6FD1" w:rsidRPr="00D736D2" w:rsidRDefault="00BE6FD1" w:rsidP="00BE6FD1">
            <w:pPr>
              <w:pStyle w:val="a3"/>
              <w:numPr>
                <w:ilvl w:val="0"/>
                <w:numId w:val="2"/>
              </w:numPr>
              <w:jc w:val="both"/>
              <w:rPr>
                <w:rFonts w:ascii="Times New Roman" w:hAnsi="Times New Roman" w:cs="Times New Roman"/>
                <w:color w:val="212121"/>
                <w:sz w:val="28"/>
                <w:szCs w:val="28"/>
                <w:shd w:val="clear" w:color="auto" w:fill="FFFFFF"/>
              </w:rPr>
            </w:pPr>
            <w:r w:rsidRPr="00D736D2">
              <w:rPr>
                <w:rFonts w:ascii="Times New Roman" w:hAnsi="Times New Roman" w:cs="Times New Roman"/>
                <w:color w:val="212121"/>
                <w:sz w:val="28"/>
                <w:szCs w:val="28"/>
                <w:shd w:val="clear" w:color="auto" w:fill="FFFFFF"/>
                <w:lang w:val="en-US"/>
              </w:rPr>
              <w:t>Project implementation period:</w:t>
            </w:r>
            <w:r w:rsidR="004E4A38">
              <w:rPr>
                <w:rFonts w:ascii="Times New Roman" w:hAnsi="Times New Roman" w:cs="Times New Roman"/>
                <w:color w:val="212121"/>
                <w:sz w:val="28"/>
                <w:szCs w:val="28"/>
                <w:shd w:val="clear" w:color="auto" w:fill="FFFFFF"/>
                <w:lang w:val="en-US"/>
              </w:rPr>
              <w:t>2</w:t>
            </w:r>
            <w:r w:rsidRPr="001C2E17">
              <w:rPr>
                <w:rFonts w:ascii="Times New Roman" w:hAnsi="Times New Roman" w:cs="Times New Roman"/>
                <w:color w:val="212121"/>
                <w:sz w:val="28"/>
                <w:szCs w:val="28"/>
                <w:shd w:val="clear" w:color="auto" w:fill="FFFFFF"/>
                <w:lang w:val="en-US"/>
              </w:rPr>
              <w:t xml:space="preserve"> year</w:t>
            </w:r>
          </w:p>
          <w:p w14:paraId="5C71BFA2" w14:textId="77777777" w:rsidR="00BE6FD1" w:rsidRPr="00C35924" w:rsidRDefault="00BE6FD1" w:rsidP="00BE6FD1">
            <w:pPr>
              <w:pStyle w:val="a3"/>
              <w:numPr>
                <w:ilvl w:val="0"/>
                <w:numId w:val="2"/>
              </w:numPr>
              <w:jc w:val="both"/>
              <w:rPr>
                <w:rFonts w:ascii="Times New Roman" w:hAnsi="Times New Roman" w:cs="Times New Roman"/>
                <w:color w:val="212121"/>
                <w:sz w:val="28"/>
                <w:szCs w:val="28"/>
                <w:shd w:val="clear" w:color="auto" w:fill="FFFFFF"/>
                <w:lang w:val="en-US"/>
              </w:rPr>
            </w:pPr>
            <w:r>
              <w:rPr>
                <w:rFonts w:ascii="Times New Roman" w:hAnsi="Times New Roman" w:cs="Times New Roman"/>
                <w:color w:val="212121"/>
                <w:sz w:val="28"/>
                <w:szCs w:val="28"/>
                <w:shd w:val="clear" w:color="auto" w:fill="FFFFFF"/>
                <w:lang w:val="en-US"/>
              </w:rPr>
              <w:t>O</w:t>
            </w:r>
            <w:r w:rsidRPr="00B55EEB">
              <w:rPr>
                <w:rFonts w:ascii="Times New Roman" w:hAnsi="Times New Roman" w:cs="Times New Roman"/>
                <w:color w:val="212121"/>
                <w:sz w:val="28"/>
                <w:szCs w:val="28"/>
                <w:shd w:val="clear" w:color="auto" w:fill="FFFFFF"/>
                <w:lang w:val="en-US"/>
              </w:rPr>
              <w:t>rganization</w:t>
            </w:r>
            <w:r>
              <w:rPr>
                <w:rFonts w:ascii="Times New Roman" w:hAnsi="Times New Roman" w:cs="Times New Roman"/>
                <w:color w:val="212121"/>
                <w:sz w:val="28"/>
                <w:szCs w:val="28"/>
                <w:shd w:val="clear" w:color="auto" w:fill="FFFFFF"/>
                <w:lang w:val="en-US"/>
              </w:rPr>
              <w:t>-</w:t>
            </w:r>
            <w:r w:rsidRPr="00BB02FD">
              <w:rPr>
                <w:rFonts w:ascii="Times New Roman" w:hAnsi="Times New Roman" w:cs="Times New Roman"/>
                <w:color w:val="212121"/>
                <w:sz w:val="28"/>
                <w:szCs w:val="28"/>
                <w:shd w:val="clear" w:color="auto" w:fill="FFFFFF"/>
                <w:lang w:val="en-US"/>
              </w:rPr>
              <w:t>applicant proposing the project:</w:t>
            </w:r>
            <w:r w:rsidRPr="00972B87">
              <w:rPr>
                <w:rFonts w:ascii="Times New Roman" w:hAnsi="Times New Roman" w:cs="Times New Roman"/>
                <w:color w:val="212121"/>
                <w:sz w:val="28"/>
                <w:szCs w:val="28"/>
                <w:shd w:val="clear" w:color="auto" w:fill="FFFFFF"/>
                <w:lang w:val="en-US"/>
              </w:rPr>
              <w:t xml:space="preserve"> </w:t>
            </w:r>
            <w:r>
              <w:rPr>
                <w:rFonts w:ascii="Times New Roman" w:hAnsi="Times New Roman" w:cs="Times New Roman"/>
                <w:sz w:val="28"/>
                <w:szCs w:val="28"/>
                <w:lang w:val="en-US"/>
              </w:rPr>
              <w:t>s</w:t>
            </w:r>
            <w:r w:rsidRPr="00BB02FD">
              <w:rPr>
                <w:rFonts w:ascii="Times New Roman" w:hAnsi="Times New Roman" w:cs="Times New Roman"/>
                <w:sz w:val="28"/>
                <w:szCs w:val="28"/>
                <w:lang w:val="en-US"/>
              </w:rPr>
              <w:t xml:space="preserve">tate institution </w:t>
            </w:r>
            <w:r>
              <w:rPr>
                <w:rFonts w:ascii="Times New Roman" w:hAnsi="Times New Roman" w:cs="Times New Roman"/>
                <w:sz w:val="28"/>
                <w:szCs w:val="28"/>
                <w:lang w:val="en-US"/>
              </w:rPr>
              <w:t>“</w:t>
            </w:r>
            <w:r w:rsidRPr="00BB02FD">
              <w:rPr>
                <w:rFonts w:ascii="Times New Roman" w:hAnsi="Times New Roman" w:cs="Times New Roman"/>
                <w:sz w:val="28"/>
                <w:szCs w:val="28"/>
                <w:lang w:val="en-US"/>
              </w:rPr>
              <w:t xml:space="preserve">MYADEL TERRITORIAL CENTER </w:t>
            </w:r>
            <w:r w:rsidRPr="00C35924">
              <w:rPr>
                <w:rFonts w:ascii="Times New Roman" w:hAnsi="Times New Roman" w:cs="Times New Roman"/>
                <w:sz w:val="28"/>
                <w:szCs w:val="28"/>
                <w:lang w:val="en-US"/>
              </w:rPr>
              <w:t>of the POPULATION SOCIAL SERVICE”</w:t>
            </w:r>
          </w:p>
          <w:p w14:paraId="12D19DFE" w14:textId="6FF9E653" w:rsidR="00BE6FD1" w:rsidRPr="00C35924" w:rsidRDefault="00BE6FD1" w:rsidP="004E4A38">
            <w:pPr>
              <w:pStyle w:val="a3"/>
              <w:numPr>
                <w:ilvl w:val="0"/>
                <w:numId w:val="2"/>
              </w:numPr>
              <w:jc w:val="both"/>
              <w:rPr>
                <w:rFonts w:ascii="Times New Roman" w:hAnsi="Times New Roman" w:cs="Times New Roman"/>
                <w:color w:val="212121"/>
                <w:sz w:val="28"/>
                <w:szCs w:val="28"/>
                <w:shd w:val="clear" w:color="auto" w:fill="FFFFFF"/>
                <w:lang w:val="en-US"/>
              </w:rPr>
            </w:pPr>
            <w:r>
              <w:rPr>
                <w:rFonts w:ascii="Times New Roman" w:hAnsi="Times New Roman" w:cs="Times New Roman"/>
                <w:color w:val="212121"/>
                <w:sz w:val="28"/>
                <w:szCs w:val="28"/>
                <w:shd w:val="clear" w:color="auto" w:fill="FFFFFF"/>
                <w:lang w:val="en-US"/>
              </w:rPr>
              <w:t>P</w:t>
            </w:r>
            <w:r w:rsidRPr="00C35924">
              <w:rPr>
                <w:rFonts w:ascii="Times New Roman" w:hAnsi="Times New Roman" w:cs="Times New Roman"/>
                <w:color w:val="212121"/>
                <w:sz w:val="28"/>
                <w:szCs w:val="28"/>
                <w:shd w:val="clear" w:color="auto" w:fill="FFFFFF"/>
                <w:lang w:val="en-US"/>
              </w:rPr>
              <w:t xml:space="preserve">urpose of the project: </w:t>
            </w:r>
            <w:r w:rsidR="004E4A38">
              <w:rPr>
                <w:rFonts w:ascii="Times New Roman" w:hAnsi="Times New Roman" w:cs="Times New Roman"/>
                <w:color w:val="212121"/>
                <w:sz w:val="28"/>
                <w:szCs w:val="28"/>
                <w:shd w:val="clear" w:color="auto" w:fill="FFFFFF"/>
                <w:lang w:val="en-US"/>
              </w:rPr>
              <w:t>t</w:t>
            </w:r>
            <w:r w:rsidR="004E4A38" w:rsidRPr="004E4A38">
              <w:rPr>
                <w:rFonts w:ascii="Times New Roman" w:hAnsi="Times New Roman" w:cs="Times New Roman"/>
                <w:color w:val="212121"/>
                <w:sz w:val="28"/>
                <w:szCs w:val="28"/>
                <w:shd w:val="clear" w:color="auto" w:fill="FFFFFF"/>
                <w:lang w:val="en-US"/>
              </w:rPr>
              <w:t xml:space="preserve">o improve the psycho-emotional state and physical health of elderly citizens through dance therapy and leisure organization.  </w:t>
            </w:r>
          </w:p>
          <w:p w14:paraId="0EA6E195" w14:textId="77777777" w:rsidR="00BE6FD1" w:rsidRPr="00932907" w:rsidRDefault="00BE6FD1" w:rsidP="00E472B0">
            <w:pPr>
              <w:pStyle w:val="HTML"/>
              <w:shd w:val="clear" w:color="auto" w:fill="FFFFFF"/>
              <w:rPr>
                <w:rFonts w:ascii="Times New Roman" w:hAnsi="Times New Roman" w:cs="Times New Roman"/>
                <w:color w:val="212121"/>
                <w:sz w:val="28"/>
                <w:szCs w:val="28"/>
                <w:lang w:val="en-US"/>
              </w:rPr>
            </w:pPr>
            <w:r w:rsidRPr="00972B87">
              <w:rPr>
                <w:rFonts w:ascii="Times New Roman" w:hAnsi="Times New Roman" w:cs="Times New Roman"/>
                <w:color w:val="212121"/>
                <w:sz w:val="28"/>
                <w:szCs w:val="28"/>
                <w:lang w:val="en-US"/>
              </w:rPr>
              <w:t xml:space="preserve">      </w:t>
            </w:r>
            <w:r w:rsidRPr="00D736D2">
              <w:rPr>
                <w:rFonts w:ascii="Times New Roman" w:hAnsi="Times New Roman" w:cs="Times New Roman"/>
                <w:color w:val="212121"/>
                <w:sz w:val="28"/>
                <w:szCs w:val="28"/>
                <w:lang w:val="en-US"/>
              </w:rPr>
              <w:t xml:space="preserve">5. </w:t>
            </w:r>
            <w:r w:rsidRPr="00932907">
              <w:rPr>
                <w:rFonts w:ascii="Times New Roman" w:hAnsi="Times New Roman" w:cs="Times New Roman"/>
                <w:color w:val="212121"/>
                <w:sz w:val="28"/>
                <w:szCs w:val="28"/>
                <w:lang w:val="en-US"/>
              </w:rPr>
              <w:t>Tasks to be realized while the project implementation:</w:t>
            </w:r>
          </w:p>
          <w:p w14:paraId="07EE36AC"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Organize regular dance classes tailored to the physical capabilities and interests of elderly participants. </w:t>
            </w:r>
          </w:p>
          <w:p w14:paraId="58B4249F"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Create a favorable and friendly atmosphere for communication and interaction among project participants. </w:t>
            </w:r>
          </w:p>
          <w:p w14:paraId="11EDD430"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Promote social adaptation and integration of elderly people into society. </w:t>
            </w:r>
          </w:p>
          <w:p w14:paraId="6BF1E28B"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Increase the level of physical activity and movement coordination among participants. </w:t>
            </w:r>
          </w:p>
          <w:p w14:paraId="398CD5AC"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Develop creative potential and self-expression through dance. </w:t>
            </w:r>
          </w:p>
          <w:p w14:paraId="6AEE05F7"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Organize concerts, competitions, and other cultural events to showcase the achievements of participants. </w:t>
            </w:r>
          </w:p>
          <w:p w14:paraId="4867D6CE"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Attract volunteers to assist in organizing and conducting classes and events. </w:t>
            </w:r>
          </w:p>
          <w:p w14:paraId="52A88343" w14:textId="77777777" w:rsidR="004E4A38" w:rsidRPr="004E4A38" w:rsidRDefault="004E4A38" w:rsidP="004E4A38">
            <w:pPr>
              <w:pStyle w:val="HTML"/>
              <w:numPr>
                <w:ilvl w:val="0"/>
                <w:numId w:val="5"/>
              </w:numPr>
              <w:rPr>
                <w:rFonts w:ascii="Times New Roman" w:hAnsi="Times New Roman" w:cs="Times New Roman"/>
                <w:color w:val="212121"/>
                <w:sz w:val="28"/>
                <w:szCs w:val="28"/>
                <w:lang w:val="en-US"/>
              </w:rPr>
            </w:pPr>
            <w:r w:rsidRPr="004E4A38">
              <w:rPr>
                <w:rFonts w:ascii="Times New Roman" w:hAnsi="Times New Roman" w:cs="Times New Roman"/>
                <w:color w:val="212121"/>
                <w:sz w:val="28"/>
                <w:szCs w:val="28"/>
                <w:lang w:val="en-US"/>
              </w:rPr>
              <w:t xml:space="preserve">Disseminate information about the project through media and social networks to attract new participants and sponsors. </w:t>
            </w:r>
          </w:p>
          <w:p w14:paraId="29D401DB" w14:textId="1539E0EB" w:rsidR="00BE6FD1" w:rsidRPr="00932907" w:rsidRDefault="00BE6FD1" w:rsidP="00E472B0">
            <w:pPr>
              <w:pStyle w:val="HTML"/>
              <w:shd w:val="clear" w:color="auto" w:fill="FFFFFF"/>
              <w:ind w:left="709" w:hanging="283"/>
              <w:rPr>
                <w:rFonts w:ascii="Times New Roman" w:hAnsi="Times New Roman" w:cs="Times New Roman"/>
                <w:color w:val="212121"/>
                <w:sz w:val="28"/>
                <w:szCs w:val="28"/>
                <w:lang w:val="en-US"/>
              </w:rPr>
            </w:pPr>
            <w:r w:rsidRPr="00D736D2">
              <w:rPr>
                <w:rFonts w:ascii="Times New Roman" w:hAnsi="Times New Roman" w:cs="Times New Roman"/>
                <w:color w:val="212121"/>
                <w:sz w:val="28"/>
                <w:szCs w:val="28"/>
                <w:shd w:val="clear" w:color="auto" w:fill="FFFFFF"/>
                <w:lang w:val="en-US"/>
              </w:rPr>
              <w:t xml:space="preserve">6. </w:t>
            </w:r>
            <w:r w:rsidRPr="00932907">
              <w:rPr>
                <w:rFonts w:ascii="Times New Roman" w:hAnsi="Times New Roman" w:cs="Times New Roman"/>
                <w:color w:val="212121"/>
                <w:sz w:val="28"/>
                <w:szCs w:val="28"/>
                <w:lang w:val="en-US"/>
              </w:rPr>
              <w:t xml:space="preserve">Target group: </w:t>
            </w:r>
            <w:r w:rsidR="004E4A38">
              <w:rPr>
                <w:rFonts w:ascii="Times New Roman" w:hAnsi="Times New Roman" w:cs="Times New Roman"/>
                <w:color w:val="212121"/>
                <w:sz w:val="28"/>
                <w:szCs w:val="28"/>
                <w:lang w:val="en-US"/>
              </w:rPr>
              <w:t>e</w:t>
            </w:r>
            <w:r w:rsidR="004E4A38" w:rsidRPr="004E4A38">
              <w:rPr>
                <w:rFonts w:ascii="Times New Roman" w:hAnsi="Times New Roman" w:cs="Times New Roman"/>
                <w:color w:val="212121"/>
                <w:sz w:val="28"/>
                <w:szCs w:val="28"/>
                <w:lang w:val="en-US"/>
              </w:rPr>
              <w:t>lderly citizens attending the Department of Social Rehabilitation, Habilitation of Disabled Persons, and Day Care Services for Elderly Citizens of the State Institution “MYADEL TERRITORIAL CENTER of the POPULATION SOCIAL SERVICE”</w:t>
            </w:r>
          </w:p>
          <w:p w14:paraId="16D30CEE" w14:textId="7B011B22" w:rsidR="004E4A38" w:rsidRPr="004E4A38" w:rsidRDefault="004E4A38" w:rsidP="004E4A38">
            <w:pPr>
              <w:pStyle w:val="HTML"/>
              <w:rPr>
                <w:sz w:val="28"/>
                <w:szCs w:val="28"/>
                <w:lang w:val="en-US"/>
              </w:rPr>
            </w:pPr>
            <w:r>
              <w:rPr>
                <w:rFonts w:ascii="Times New Roman" w:hAnsi="Times New Roman" w:cs="Times New Roman"/>
                <w:color w:val="212121"/>
                <w:sz w:val="28"/>
                <w:szCs w:val="28"/>
                <w:lang w:val="en-US"/>
              </w:rPr>
              <w:lastRenderedPageBreak/>
              <w:t xml:space="preserve">     </w:t>
            </w:r>
            <w:r w:rsidR="00BE6FD1" w:rsidRPr="00972B87">
              <w:rPr>
                <w:rFonts w:ascii="Times New Roman" w:hAnsi="Times New Roman" w:cs="Times New Roman"/>
                <w:color w:val="212121"/>
                <w:sz w:val="28"/>
                <w:szCs w:val="28"/>
                <w:lang w:val="en-US"/>
              </w:rPr>
              <w:t xml:space="preserve"> </w:t>
            </w:r>
            <w:r w:rsidR="00BE6FD1" w:rsidRPr="001414C9">
              <w:rPr>
                <w:rFonts w:ascii="Times New Roman" w:hAnsi="Times New Roman" w:cs="Times New Roman"/>
                <w:color w:val="212121"/>
                <w:sz w:val="28"/>
                <w:szCs w:val="28"/>
                <w:lang w:val="en-US"/>
              </w:rPr>
              <w:t xml:space="preserve">7. </w:t>
            </w:r>
            <w:r w:rsidR="00BE6FD1" w:rsidRPr="00932907">
              <w:rPr>
                <w:rFonts w:ascii="Times New Roman" w:hAnsi="Times New Roman" w:cs="Times New Roman"/>
                <w:color w:val="212121"/>
                <w:sz w:val="28"/>
                <w:szCs w:val="28"/>
                <w:lang w:val="en-US"/>
              </w:rPr>
              <w:t>Brief description of the activitie</w:t>
            </w:r>
            <w:r>
              <w:rPr>
                <w:rFonts w:ascii="Times New Roman" w:hAnsi="Times New Roman" w:cs="Times New Roman"/>
                <w:color w:val="212121"/>
                <w:sz w:val="28"/>
                <w:szCs w:val="28"/>
                <w:lang w:val="en-US"/>
              </w:rPr>
              <w:t>s within the project framework:</w:t>
            </w:r>
          </w:p>
          <w:p w14:paraId="0EB9FC9D" w14:textId="3CFED235" w:rsidR="004E4A38" w:rsidRPr="004E4A38" w:rsidRDefault="004E4A38" w:rsidP="004E4A38">
            <w:pPr>
              <w:pStyle w:val="HTML"/>
              <w:rPr>
                <w:sz w:val="28"/>
                <w:szCs w:val="28"/>
                <w:lang w:val="en-US"/>
              </w:rPr>
            </w:pPr>
            <w:r w:rsidRPr="004E4A38">
              <w:rPr>
                <w:rFonts w:ascii="Times New Roman" w:hAnsi="Times New Roman" w:cs="Times New Roman"/>
                <w:b/>
                <w:bCs/>
                <w:sz w:val="28"/>
                <w:szCs w:val="28"/>
                <w:lang w:val="en-US"/>
              </w:rPr>
              <w:t>Preparatory Stage:</w:t>
            </w:r>
            <w:r w:rsidRPr="004E4A38">
              <w:rPr>
                <w:sz w:val="28"/>
                <w:szCs w:val="28"/>
                <w:lang w:val="en-US"/>
              </w:rPr>
              <w:t xml:space="preserve"> </w:t>
            </w:r>
          </w:p>
          <w:p w14:paraId="101CCCF5"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Conduct a survey of the target audience to identify interests and preferences in dance styles. </w:t>
            </w:r>
          </w:p>
          <w:p w14:paraId="3BEF9624"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Form groups based on skill level and physical capabilities. </w:t>
            </w:r>
          </w:p>
          <w:p w14:paraId="715FB353"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Select qualified dance instructors with experience working with elderly people. </w:t>
            </w:r>
          </w:p>
          <w:p w14:paraId="7F6F6598"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Equip the dance hall with necessary equipment and inventory. </w:t>
            </w:r>
          </w:p>
          <w:p w14:paraId="6F996E87" w14:textId="77777777" w:rsidR="004E4A38" w:rsidRPr="004E4A38" w:rsidRDefault="004E4A38" w:rsidP="004E4A38">
            <w:pPr>
              <w:pStyle w:val="HTML"/>
              <w:rPr>
                <w:rFonts w:ascii="Times New Roman" w:hAnsi="Times New Roman" w:cs="Times New Roman"/>
                <w:sz w:val="28"/>
                <w:szCs w:val="28"/>
                <w:lang w:val="en-US"/>
              </w:rPr>
            </w:pPr>
            <w:r w:rsidRPr="004E4A38">
              <w:rPr>
                <w:rFonts w:ascii="Times New Roman" w:hAnsi="Times New Roman" w:cs="Times New Roman"/>
                <w:b/>
                <w:bCs/>
                <w:sz w:val="28"/>
                <w:szCs w:val="28"/>
                <w:lang w:val="en-US"/>
              </w:rPr>
              <w:t>Main Stage:</w:t>
            </w:r>
            <w:r w:rsidRPr="004E4A38">
              <w:rPr>
                <w:rFonts w:ascii="Times New Roman" w:hAnsi="Times New Roman" w:cs="Times New Roman"/>
                <w:sz w:val="28"/>
                <w:szCs w:val="28"/>
                <w:lang w:val="en-US"/>
              </w:rPr>
              <w:t xml:space="preserve"> </w:t>
            </w:r>
          </w:p>
          <w:p w14:paraId="6C322A0D"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Conduct regular dance classes (2–3 times per week) in various styles: folk dances, ballroom dances, health-oriented dances, and modern dances. </w:t>
            </w:r>
          </w:p>
          <w:p w14:paraId="5B841C0C"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Organize masterclasses, creative meetings, and thematic evenings. </w:t>
            </w:r>
          </w:p>
          <w:p w14:paraId="7634E4C7"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Conduct rehearsals and prepare for performances at concerts and competitions. </w:t>
            </w:r>
          </w:p>
          <w:p w14:paraId="6639A020" w14:textId="77777777" w:rsidR="004E4A38" w:rsidRPr="004E4A38" w:rsidRDefault="004E4A38" w:rsidP="004E4A38">
            <w:pPr>
              <w:pStyle w:val="HTML"/>
              <w:rPr>
                <w:rFonts w:ascii="Times New Roman" w:hAnsi="Times New Roman" w:cs="Times New Roman"/>
                <w:sz w:val="28"/>
                <w:szCs w:val="28"/>
                <w:lang w:val="en-US"/>
              </w:rPr>
            </w:pPr>
            <w:r w:rsidRPr="004E4A38">
              <w:rPr>
                <w:rFonts w:ascii="Times New Roman" w:hAnsi="Times New Roman" w:cs="Times New Roman"/>
                <w:b/>
                <w:bCs/>
                <w:sz w:val="28"/>
                <w:szCs w:val="28"/>
                <w:lang w:val="en-US"/>
              </w:rPr>
              <w:t>Final Stage:</w:t>
            </w:r>
            <w:r w:rsidRPr="004E4A38">
              <w:rPr>
                <w:rFonts w:ascii="Times New Roman" w:hAnsi="Times New Roman" w:cs="Times New Roman"/>
                <w:sz w:val="28"/>
                <w:szCs w:val="28"/>
                <w:lang w:val="en-US"/>
              </w:rPr>
              <w:t xml:space="preserve"> </w:t>
            </w:r>
          </w:p>
          <w:p w14:paraId="4BC0D2F3"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Organize the concert "EVERYONE DANCES!" with participation from all groups and invited guests. </w:t>
            </w:r>
          </w:p>
          <w:p w14:paraId="3F69A0A0"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Hold a dance competition with prizes and diplomas awarded. </w:t>
            </w:r>
          </w:p>
          <w:p w14:paraId="5243E6A0" w14:textId="77777777" w:rsidR="004E4A38" w:rsidRPr="004E4A38" w:rsidRDefault="004E4A38" w:rsidP="004E4A38">
            <w:pPr>
              <w:pStyle w:val="HTML"/>
              <w:numPr>
                <w:ilvl w:val="0"/>
                <w:numId w:val="7"/>
              </w:numPr>
              <w:rPr>
                <w:rFonts w:ascii="Times New Roman" w:hAnsi="Times New Roman" w:cs="Times New Roman"/>
                <w:sz w:val="28"/>
                <w:szCs w:val="28"/>
                <w:lang w:val="en-US"/>
              </w:rPr>
            </w:pPr>
            <w:r w:rsidRPr="004E4A38">
              <w:rPr>
                <w:rFonts w:ascii="Times New Roman" w:hAnsi="Times New Roman" w:cs="Times New Roman"/>
                <w:sz w:val="28"/>
                <w:szCs w:val="28"/>
                <w:lang w:val="en-US"/>
              </w:rPr>
              <w:t xml:space="preserve">Summarize project results, analyze outcomes, and identify prospects for further development. </w:t>
            </w:r>
          </w:p>
          <w:p w14:paraId="4557F4D7" w14:textId="62CDDD91" w:rsidR="00BE6FD1" w:rsidRPr="00932907" w:rsidRDefault="00BE6FD1" w:rsidP="00E472B0">
            <w:pPr>
              <w:pStyle w:val="HTML"/>
              <w:shd w:val="clear" w:color="auto" w:fill="FFFFFF"/>
              <w:rPr>
                <w:rFonts w:ascii="Times New Roman" w:hAnsi="Times New Roman" w:cs="Times New Roman"/>
                <w:sz w:val="28"/>
                <w:szCs w:val="28"/>
                <w:lang w:val="en-US"/>
              </w:rPr>
            </w:pPr>
          </w:p>
        </w:tc>
      </w:tr>
      <w:tr w:rsidR="00BE6FD1" w:rsidRPr="00FE57AB" w14:paraId="4EB950AB" w14:textId="77777777" w:rsidTr="00E472B0">
        <w:trPr>
          <w:trHeight w:val="316"/>
        </w:trPr>
        <w:tc>
          <w:tcPr>
            <w:tcW w:w="9571" w:type="dxa"/>
            <w:gridSpan w:val="2"/>
            <w:tcBorders>
              <w:top w:val="single" w:sz="4" w:space="0" w:color="auto"/>
              <w:left w:val="single" w:sz="4" w:space="0" w:color="auto"/>
              <w:bottom w:val="single" w:sz="4" w:space="0" w:color="auto"/>
              <w:right w:val="single" w:sz="4" w:space="0" w:color="auto"/>
            </w:tcBorders>
          </w:tcPr>
          <w:p w14:paraId="1A767D80" w14:textId="3FCE550D" w:rsidR="00BE6FD1" w:rsidRPr="00932907" w:rsidRDefault="00BE6FD1" w:rsidP="004E4A38">
            <w:pPr>
              <w:pStyle w:val="HTML"/>
              <w:shd w:val="clear" w:color="auto" w:fill="FFFFFF"/>
              <w:rPr>
                <w:rFonts w:ascii="Times New Roman" w:hAnsi="Times New Roman" w:cs="Times New Roman"/>
                <w:color w:val="212121"/>
                <w:sz w:val="28"/>
                <w:szCs w:val="28"/>
                <w:shd w:val="clear" w:color="auto" w:fill="FFFFFF"/>
                <w:lang w:val="en-US"/>
              </w:rPr>
            </w:pPr>
            <w:r w:rsidRPr="00972B87">
              <w:rPr>
                <w:rFonts w:ascii="Times New Roman" w:hAnsi="Times New Roman" w:cs="Times New Roman"/>
                <w:color w:val="212121"/>
                <w:sz w:val="28"/>
                <w:szCs w:val="28"/>
                <w:lang w:val="en-US"/>
              </w:rPr>
              <w:lastRenderedPageBreak/>
              <w:t xml:space="preserve">      </w:t>
            </w:r>
            <w:r w:rsidRPr="001414C9">
              <w:rPr>
                <w:rFonts w:ascii="Times New Roman" w:hAnsi="Times New Roman" w:cs="Times New Roman"/>
                <w:color w:val="212121"/>
                <w:sz w:val="28"/>
                <w:szCs w:val="28"/>
                <w:lang w:val="en-US"/>
              </w:rPr>
              <w:t xml:space="preserve">8. Total amount of financing (in US dollars): </w:t>
            </w:r>
            <w:r w:rsidR="004E4A38">
              <w:rPr>
                <w:rFonts w:ascii="Times New Roman" w:hAnsi="Times New Roman" w:cs="Times New Roman"/>
                <w:sz w:val="30"/>
                <w:szCs w:val="30"/>
                <w:lang w:val="en-US"/>
              </w:rPr>
              <w:t>10000</w:t>
            </w:r>
          </w:p>
        </w:tc>
      </w:tr>
      <w:tr w:rsidR="00BE6FD1" w:rsidRPr="00FE57AB" w14:paraId="2114D1E5" w14:textId="77777777" w:rsidTr="00E472B0">
        <w:trPr>
          <w:trHeight w:val="294"/>
        </w:trPr>
        <w:tc>
          <w:tcPr>
            <w:tcW w:w="4928" w:type="dxa"/>
            <w:tcBorders>
              <w:top w:val="single" w:sz="4" w:space="0" w:color="auto"/>
              <w:left w:val="single" w:sz="4" w:space="0" w:color="auto"/>
              <w:bottom w:val="single" w:sz="4" w:space="0" w:color="auto"/>
              <w:right w:val="single" w:sz="4" w:space="0" w:color="auto"/>
            </w:tcBorders>
          </w:tcPr>
          <w:p w14:paraId="3658A0AA" w14:textId="77777777" w:rsidR="00BE6FD1" w:rsidRPr="00D736D2" w:rsidRDefault="00BE6FD1" w:rsidP="00E472B0">
            <w:pPr>
              <w:pStyle w:val="HTML"/>
              <w:shd w:val="clear" w:color="auto" w:fill="FFFFFF"/>
              <w:ind w:left="426"/>
              <w:rPr>
                <w:rFonts w:ascii="Times New Roman" w:hAnsi="Times New Roman" w:cs="Times New Roman"/>
                <w:color w:val="212121"/>
                <w:sz w:val="28"/>
                <w:szCs w:val="28"/>
              </w:rPr>
            </w:pPr>
            <w:proofErr w:type="spellStart"/>
            <w:r w:rsidRPr="00D736D2">
              <w:rPr>
                <w:rFonts w:ascii="Times New Roman" w:hAnsi="Times New Roman" w:cs="Times New Roman"/>
                <w:color w:val="212121"/>
                <w:sz w:val="28"/>
                <w:szCs w:val="28"/>
              </w:rPr>
              <w:t>Sourceoffunding</w:t>
            </w:r>
            <w:proofErr w:type="spellEnd"/>
          </w:p>
        </w:tc>
        <w:tc>
          <w:tcPr>
            <w:tcW w:w="4643" w:type="dxa"/>
            <w:tcBorders>
              <w:top w:val="single" w:sz="4" w:space="0" w:color="auto"/>
              <w:left w:val="single" w:sz="4" w:space="0" w:color="auto"/>
              <w:bottom w:val="single" w:sz="4" w:space="0" w:color="auto"/>
              <w:right w:val="single" w:sz="4" w:space="0" w:color="auto"/>
            </w:tcBorders>
          </w:tcPr>
          <w:p w14:paraId="01186CDC" w14:textId="77777777" w:rsidR="00BE6FD1" w:rsidRPr="001414C9" w:rsidRDefault="00BE6FD1" w:rsidP="00E472B0">
            <w:pPr>
              <w:pStyle w:val="HTML"/>
              <w:shd w:val="clear" w:color="auto" w:fill="FFFFFF"/>
              <w:rPr>
                <w:rFonts w:ascii="Times New Roman" w:hAnsi="Times New Roman" w:cs="Times New Roman"/>
                <w:color w:val="212121"/>
                <w:sz w:val="28"/>
                <w:szCs w:val="28"/>
                <w:lang w:val="en-US"/>
              </w:rPr>
            </w:pPr>
            <w:r w:rsidRPr="001414C9">
              <w:rPr>
                <w:rFonts w:ascii="Times New Roman" w:hAnsi="Times New Roman" w:cs="Times New Roman"/>
                <w:color w:val="212121"/>
                <w:sz w:val="28"/>
                <w:szCs w:val="28"/>
                <w:lang w:val="en-US"/>
              </w:rPr>
              <w:t>Amount of funding (in US dollars)</w:t>
            </w:r>
          </w:p>
        </w:tc>
      </w:tr>
      <w:tr w:rsidR="00BE6FD1" w:rsidRPr="00D736D2" w14:paraId="209AC283" w14:textId="77777777" w:rsidTr="00E472B0">
        <w:trPr>
          <w:trHeight w:val="300"/>
        </w:trPr>
        <w:tc>
          <w:tcPr>
            <w:tcW w:w="4928" w:type="dxa"/>
            <w:tcBorders>
              <w:top w:val="single" w:sz="4" w:space="0" w:color="auto"/>
              <w:left w:val="single" w:sz="4" w:space="0" w:color="auto"/>
              <w:bottom w:val="single" w:sz="4" w:space="0" w:color="auto"/>
              <w:right w:val="single" w:sz="4" w:space="0" w:color="auto"/>
            </w:tcBorders>
          </w:tcPr>
          <w:p w14:paraId="36C50AD8" w14:textId="77777777" w:rsidR="00BE6FD1" w:rsidRPr="00D736D2" w:rsidRDefault="00BE6FD1" w:rsidP="00E472B0">
            <w:pPr>
              <w:pStyle w:val="HTML"/>
              <w:shd w:val="clear" w:color="auto" w:fill="FFFFFF"/>
              <w:ind w:left="426"/>
              <w:rPr>
                <w:rFonts w:ascii="Times New Roman" w:hAnsi="Times New Roman" w:cs="Times New Roman"/>
                <w:color w:val="212121"/>
                <w:sz w:val="28"/>
                <w:szCs w:val="28"/>
              </w:rPr>
            </w:pPr>
            <w:proofErr w:type="spellStart"/>
            <w:r w:rsidRPr="00D736D2">
              <w:rPr>
                <w:rFonts w:ascii="Times New Roman" w:hAnsi="Times New Roman" w:cs="Times New Roman"/>
                <w:color w:val="212121"/>
                <w:sz w:val="28"/>
                <w:szCs w:val="28"/>
              </w:rPr>
              <w:t>Donorfunds</w:t>
            </w:r>
            <w:proofErr w:type="spellEnd"/>
          </w:p>
        </w:tc>
        <w:tc>
          <w:tcPr>
            <w:tcW w:w="4643" w:type="dxa"/>
            <w:tcBorders>
              <w:top w:val="single" w:sz="4" w:space="0" w:color="auto"/>
              <w:left w:val="single" w:sz="4" w:space="0" w:color="auto"/>
              <w:bottom w:val="single" w:sz="4" w:space="0" w:color="auto"/>
              <w:right w:val="single" w:sz="4" w:space="0" w:color="auto"/>
            </w:tcBorders>
          </w:tcPr>
          <w:p w14:paraId="403DDED7" w14:textId="249D4386" w:rsidR="00BE6FD1" w:rsidRPr="004E4A38" w:rsidRDefault="004E4A38" w:rsidP="00E472B0">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color w:val="212121"/>
                <w:sz w:val="28"/>
                <w:szCs w:val="28"/>
                <w:lang w:val="en-US"/>
              </w:rPr>
              <w:t>10000</w:t>
            </w:r>
          </w:p>
        </w:tc>
      </w:tr>
      <w:tr w:rsidR="00BE6FD1" w:rsidRPr="00D736D2" w14:paraId="1E661012" w14:textId="77777777" w:rsidTr="00E472B0">
        <w:trPr>
          <w:trHeight w:val="324"/>
        </w:trPr>
        <w:tc>
          <w:tcPr>
            <w:tcW w:w="4928" w:type="dxa"/>
            <w:tcBorders>
              <w:top w:val="single" w:sz="4" w:space="0" w:color="auto"/>
              <w:left w:val="single" w:sz="4" w:space="0" w:color="auto"/>
              <w:bottom w:val="single" w:sz="4" w:space="0" w:color="auto"/>
              <w:right w:val="single" w:sz="4" w:space="0" w:color="auto"/>
            </w:tcBorders>
          </w:tcPr>
          <w:p w14:paraId="6C24DE59" w14:textId="77777777" w:rsidR="00BE6FD1" w:rsidRPr="00D736D2" w:rsidRDefault="00BE6FD1" w:rsidP="00E472B0">
            <w:pPr>
              <w:pStyle w:val="HTML"/>
              <w:shd w:val="clear" w:color="auto" w:fill="FFFFFF"/>
              <w:ind w:left="426"/>
              <w:rPr>
                <w:rFonts w:ascii="Times New Roman" w:hAnsi="Times New Roman" w:cs="Times New Roman"/>
                <w:color w:val="212121"/>
                <w:sz w:val="28"/>
                <w:szCs w:val="28"/>
              </w:rPr>
            </w:pPr>
            <w:r w:rsidRPr="00D736D2">
              <w:rPr>
                <w:rFonts w:ascii="Times New Roman" w:hAnsi="Times New Roman" w:cs="Times New Roman"/>
                <w:color w:val="212121"/>
                <w:sz w:val="28"/>
                <w:szCs w:val="28"/>
              </w:rPr>
              <w:t>Co-</w:t>
            </w:r>
            <w:proofErr w:type="spellStart"/>
            <w:r w:rsidRPr="00D736D2">
              <w:rPr>
                <w:rFonts w:ascii="Times New Roman" w:hAnsi="Times New Roman" w:cs="Times New Roman"/>
                <w:color w:val="212121"/>
                <w:sz w:val="28"/>
                <w:szCs w:val="28"/>
              </w:rPr>
              <w:t>financing</w:t>
            </w:r>
            <w:proofErr w:type="spellEnd"/>
            <w:r w:rsidRPr="00D736D2">
              <w:rPr>
                <w:rFonts w:ascii="Times New Roman" w:hAnsi="Times New Roman" w:cs="Times New Roman"/>
                <w:color w:val="212121"/>
                <w:sz w:val="28"/>
                <w:szCs w:val="28"/>
              </w:rPr>
              <w:t xml:space="preserve"> </w:t>
            </w:r>
          </w:p>
        </w:tc>
        <w:tc>
          <w:tcPr>
            <w:tcW w:w="4643" w:type="dxa"/>
            <w:tcBorders>
              <w:top w:val="single" w:sz="4" w:space="0" w:color="auto"/>
              <w:left w:val="single" w:sz="4" w:space="0" w:color="auto"/>
              <w:bottom w:val="single" w:sz="4" w:space="0" w:color="auto"/>
              <w:right w:val="single" w:sz="4" w:space="0" w:color="auto"/>
            </w:tcBorders>
          </w:tcPr>
          <w:p w14:paraId="5D72F677" w14:textId="5AC1656D" w:rsidR="00BE6FD1" w:rsidRPr="004E4A38" w:rsidRDefault="004E4A38" w:rsidP="00E472B0">
            <w:pPr>
              <w:pStyle w:val="HTML"/>
              <w:shd w:val="clear" w:color="auto" w:fill="FFFFFF"/>
              <w:rPr>
                <w:rFonts w:ascii="Times New Roman" w:hAnsi="Times New Roman" w:cs="Times New Roman"/>
                <w:color w:val="212121"/>
                <w:sz w:val="28"/>
                <w:szCs w:val="28"/>
                <w:lang w:val="en-US"/>
              </w:rPr>
            </w:pPr>
            <w:r>
              <w:rPr>
                <w:rFonts w:ascii="Times New Roman" w:hAnsi="Times New Roman" w:cs="Times New Roman"/>
                <w:color w:val="212121"/>
                <w:sz w:val="28"/>
                <w:szCs w:val="28"/>
                <w:lang w:val="en-US"/>
              </w:rPr>
              <w:t>1000</w:t>
            </w:r>
          </w:p>
        </w:tc>
      </w:tr>
      <w:tr w:rsidR="00BE6FD1" w:rsidRPr="00FE57AB" w14:paraId="6109A5A2" w14:textId="77777777" w:rsidTr="00E472B0">
        <w:trPr>
          <w:trHeight w:val="672"/>
        </w:trPr>
        <w:tc>
          <w:tcPr>
            <w:tcW w:w="9571" w:type="dxa"/>
            <w:gridSpan w:val="2"/>
            <w:tcBorders>
              <w:top w:val="single" w:sz="4" w:space="0" w:color="auto"/>
              <w:left w:val="single" w:sz="4" w:space="0" w:color="auto"/>
              <w:bottom w:val="single" w:sz="4" w:space="0" w:color="auto"/>
              <w:right w:val="single" w:sz="4" w:space="0" w:color="auto"/>
            </w:tcBorders>
          </w:tcPr>
          <w:p w14:paraId="4C83380A" w14:textId="77777777" w:rsidR="00BE6FD1" w:rsidRPr="00326313" w:rsidRDefault="00BE6FD1" w:rsidP="00E472B0">
            <w:pPr>
              <w:pStyle w:val="HTML"/>
              <w:shd w:val="clear" w:color="auto" w:fill="FFFFFF"/>
              <w:ind w:left="360"/>
              <w:rPr>
                <w:rFonts w:ascii="Times New Roman" w:hAnsi="Times New Roman" w:cs="Times New Roman"/>
                <w:color w:val="212121"/>
                <w:sz w:val="28"/>
                <w:szCs w:val="28"/>
                <w:lang w:val="en-US"/>
              </w:rPr>
            </w:pPr>
            <w:r w:rsidRPr="002202E9">
              <w:rPr>
                <w:rFonts w:ascii="Times New Roman" w:hAnsi="Times New Roman" w:cs="Times New Roman"/>
                <w:color w:val="212121"/>
                <w:sz w:val="28"/>
                <w:szCs w:val="28"/>
                <w:lang w:val="en-US"/>
              </w:rPr>
              <w:t xml:space="preserve">9. </w:t>
            </w:r>
            <w:r w:rsidRPr="001414C9">
              <w:rPr>
                <w:rFonts w:ascii="Times New Roman" w:hAnsi="Times New Roman" w:cs="Times New Roman"/>
                <w:color w:val="212121"/>
                <w:sz w:val="28"/>
                <w:szCs w:val="28"/>
                <w:lang w:val="en-US"/>
              </w:rPr>
              <w:t xml:space="preserve">Location of the project (region / district, city): </w:t>
            </w:r>
            <w:r w:rsidRPr="00326313">
              <w:rPr>
                <w:rFonts w:ascii="Times New Roman" w:hAnsi="Times New Roman" w:cs="Times New Roman"/>
                <w:color w:val="212121"/>
                <w:sz w:val="28"/>
                <w:szCs w:val="28"/>
                <w:lang w:val="en-US"/>
              </w:rPr>
              <w:t xml:space="preserve">Minsk region, </w:t>
            </w:r>
            <w:proofErr w:type="spellStart"/>
            <w:r w:rsidRPr="00326313">
              <w:rPr>
                <w:rFonts w:ascii="Times New Roman" w:hAnsi="Times New Roman" w:cs="Times New Roman"/>
                <w:color w:val="212121"/>
                <w:sz w:val="28"/>
                <w:szCs w:val="28"/>
                <w:lang w:val="en-US"/>
              </w:rPr>
              <w:t>Myadel</w:t>
            </w:r>
            <w:proofErr w:type="spellEnd"/>
            <w:r w:rsidRPr="00326313">
              <w:rPr>
                <w:rFonts w:ascii="Times New Roman" w:hAnsi="Times New Roman" w:cs="Times New Roman"/>
                <w:color w:val="212121"/>
                <w:sz w:val="28"/>
                <w:szCs w:val="28"/>
                <w:lang w:val="en-US"/>
              </w:rPr>
              <w:t xml:space="preserve"> district, </w:t>
            </w:r>
            <w:proofErr w:type="spellStart"/>
            <w:r w:rsidRPr="00326313">
              <w:rPr>
                <w:rFonts w:ascii="Times New Roman" w:hAnsi="Times New Roman" w:cs="Times New Roman"/>
                <w:color w:val="212121"/>
                <w:sz w:val="28"/>
                <w:szCs w:val="28"/>
                <w:lang w:val="en-US"/>
              </w:rPr>
              <w:t>Myadel</w:t>
            </w:r>
            <w:proofErr w:type="spellEnd"/>
            <w:r w:rsidRPr="00326313">
              <w:rPr>
                <w:rFonts w:ascii="Times New Roman" w:hAnsi="Times New Roman" w:cs="Times New Roman"/>
                <w:color w:val="212121"/>
                <w:sz w:val="28"/>
                <w:szCs w:val="28"/>
                <w:lang w:val="en-US"/>
              </w:rPr>
              <w:t xml:space="preserve">, </w:t>
            </w:r>
            <w:proofErr w:type="spellStart"/>
            <w:r w:rsidRPr="00326313">
              <w:rPr>
                <w:rFonts w:ascii="Times New Roman" w:hAnsi="Times New Roman" w:cs="Times New Roman"/>
                <w:color w:val="212121"/>
                <w:sz w:val="28"/>
                <w:szCs w:val="28"/>
                <w:lang w:val="en-US"/>
              </w:rPr>
              <w:t>Naroch</w:t>
            </w:r>
            <w:proofErr w:type="spellEnd"/>
          </w:p>
        </w:tc>
      </w:tr>
      <w:tr w:rsidR="00BE6FD1" w:rsidRPr="00FE57AB" w14:paraId="6C00F52E" w14:textId="77777777" w:rsidTr="00A22961">
        <w:trPr>
          <w:trHeight w:val="1101"/>
        </w:trPr>
        <w:tc>
          <w:tcPr>
            <w:tcW w:w="9571" w:type="dxa"/>
            <w:gridSpan w:val="2"/>
            <w:tcBorders>
              <w:top w:val="single" w:sz="4" w:space="0" w:color="auto"/>
              <w:left w:val="single" w:sz="4" w:space="0" w:color="auto"/>
              <w:bottom w:val="single" w:sz="4" w:space="0" w:color="auto"/>
              <w:right w:val="single" w:sz="4" w:space="0" w:color="auto"/>
            </w:tcBorders>
          </w:tcPr>
          <w:p w14:paraId="4A241510" w14:textId="77777777" w:rsidR="00BE6FD1" w:rsidRPr="001414C9" w:rsidRDefault="00BE6FD1" w:rsidP="00E472B0">
            <w:pPr>
              <w:pStyle w:val="HTML"/>
              <w:shd w:val="clear" w:color="auto" w:fill="FFFFFF"/>
              <w:rPr>
                <w:rFonts w:ascii="Times New Roman" w:hAnsi="Times New Roman" w:cs="Times New Roman"/>
                <w:color w:val="212121"/>
                <w:sz w:val="28"/>
                <w:szCs w:val="28"/>
                <w:lang w:val="en-US"/>
              </w:rPr>
            </w:pPr>
            <w:r w:rsidRPr="002202E9">
              <w:rPr>
                <w:rFonts w:ascii="Times New Roman" w:hAnsi="Times New Roman" w:cs="Times New Roman"/>
                <w:color w:val="212121"/>
                <w:sz w:val="28"/>
                <w:szCs w:val="28"/>
                <w:lang w:val="en-US"/>
              </w:rPr>
              <w:t xml:space="preserve">     10. </w:t>
            </w:r>
            <w:r w:rsidRPr="001414C9">
              <w:rPr>
                <w:rFonts w:ascii="Times New Roman" w:hAnsi="Times New Roman" w:cs="Times New Roman"/>
                <w:color w:val="212121"/>
                <w:sz w:val="28"/>
                <w:szCs w:val="28"/>
                <w:lang w:val="en-US"/>
              </w:rPr>
              <w:t>The contact person:</w:t>
            </w:r>
          </w:p>
          <w:p w14:paraId="6548DF27" w14:textId="70510EF6" w:rsidR="00BE6FD1" w:rsidRDefault="004E4A38" w:rsidP="00E472B0">
            <w:pPr>
              <w:ind w:left="709"/>
              <w:rPr>
                <w:rFonts w:ascii="Times New Roman" w:hAnsi="Times New Roman" w:cs="Times New Roman"/>
                <w:sz w:val="28"/>
                <w:szCs w:val="28"/>
                <w:lang w:val="en-US"/>
              </w:rPr>
            </w:pPr>
            <w:proofErr w:type="spellStart"/>
            <w:r w:rsidRPr="004E4A38">
              <w:rPr>
                <w:rFonts w:ascii="Times New Roman" w:hAnsi="Times New Roman" w:cs="Times New Roman"/>
                <w:sz w:val="28"/>
                <w:szCs w:val="28"/>
                <w:lang w:val="en-US"/>
              </w:rPr>
              <w:t>Borkovko</w:t>
            </w:r>
            <w:proofErr w:type="spellEnd"/>
            <w:r w:rsidRPr="004E4A38">
              <w:rPr>
                <w:rFonts w:ascii="Times New Roman" w:hAnsi="Times New Roman" w:cs="Times New Roman"/>
                <w:sz w:val="28"/>
                <w:szCs w:val="28"/>
                <w:lang w:val="en-US"/>
              </w:rPr>
              <w:t xml:space="preserve"> Oleg </w:t>
            </w:r>
            <w:proofErr w:type="spellStart"/>
            <w:r w:rsidRPr="004E4A38">
              <w:rPr>
                <w:rFonts w:ascii="Times New Roman" w:hAnsi="Times New Roman" w:cs="Times New Roman"/>
                <w:sz w:val="28"/>
                <w:szCs w:val="28"/>
                <w:lang w:val="en-US"/>
              </w:rPr>
              <w:t>Olegovich</w:t>
            </w:r>
            <w:proofErr w:type="spellEnd"/>
            <w:r w:rsidR="00BE6FD1" w:rsidRPr="00326313">
              <w:rPr>
                <w:rFonts w:ascii="Times New Roman" w:hAnsi="Times New Roman" w:cs="Times New Roman"/>
                <w:sz w:val="28"/>
                <w:szCs w:val="28"/>
                <w:lang w:val="en-US"/>
              </w:rPr>
              <w:t xml:space="preserve">, </w:t>
            </w:r>
            <w:r w:rsidR="00BE6FD1">
              <w:rPr>
                <w:rFonts w:ascii="Times New Roman" w:hAnsi="Times New Roman" w:cs="Times New Roman"/>
                <w:sz w:val="28"/>
                <w:szCs w:val="28"/>
                <w:lang w:val="en-US"/>
              </w:rPr>
              <w:t>director</w:t>
            </w:r>
            <w:r w:rsidR="00BE6FD1" w:rsidRPr="00326313">
              <w:rPr>
                <w:rFonts w:ascii="Times New Roman" w:hAnsi="Times New Roman" w:cs="Times New Roman"/>
                <w:sz w:val="28"/>
                <w:szCs w:val="28"/>
                <w:lang w:val="en-US"/>
              </w:rPr>
              <w:t>,</w:t>
            </w:r>
            <w:r w:rsidR="00BE6FD1" w:rsidRPr="00354952">
              <w:rPr>
                <w:rFonts w:ascii="Times New Roman" w:hAnsi="Times New Roman" w:cs="Times New Roman"/>
                <w:sz w:val="28"/>
                <w:szCs w:val="28"/>
                <w:lang w:val="en-US"/>
              </w:rPr>
              <w:t xml:space="preserve"> +375</w:t>
            </w:r>
            <w:r w:rsidR="00BE6FD1">
              <w:rPr>
                <w:rFonts w:ascii="Times New Roman" w:hAnsi="Times New Roman" w:cs="Times New Roman"/>
                <w:sz w:val="28"/>
                <w:szCs w:val="28"/>
                <w:lang w:val="en-US"/>
              </w:rPr>
              <w:t>-</w:t>
            </w:r>
            <w:r w:rsidR="00BE6FD1" w:rsidRPr="00354952">
              <w:rPr>
                <w:rFonts w:ascii="Times New Roman" w:hAnsi="Times New Roman" w:cs="Times New Roman"/>
                <w:sz w:val="28"/>
                <w:szCs w:val="28"/>
                <w:lang w:val="en-US"/>
              </w:rPr>
              <w:t>1797</w:t>
            </w:r>
            <w:r>
              <w:rPr>
                <w:rFonts w:ascii="Times New Roman" w:hAnsi="Times New Roman" w:cs="Times New Roman"/>
                <w:sz w:val="28"/>
                <w:szCs w:val="28"/>
                <w:lang w:val="en-US"/>
              </w:rPr>
              <w:t>-40349</w:t>
            </w:r>
            <w:r w:rsidR="00BE6FD1" w:rsidRPr="00354952">
              <w:rPr>
                <w:rFonts w:ascii="Times New Roman" w:hAnsi="Times New Roman" w:cs="Times New Roman"/>
                <w:sz w:val="28"/>
                <w:szCs w:val="28"/>
                <w:lang w:val="en-US"/>
              </w:rPr>
              <w:t>,</w:t>
            </w:r>
          </w:p>
          <w:p w14:paraId="37A5BAED" w14:textId="0C203ABE" w:rsidR="00BE6FD1" w:rsidRPr="001414C9" w:rsidRDefault="00BE6FD1" w:rsidP="00E472B0">
            <w:pPr>
              <w:ind w:left="709"/>
              <w:rPr>
                <w:rFonts w:ascii="Times New Roman" w:hAnsi="Times New Roman" w:cs="Times New Roman"/>
                <w:color w:val="212121"/>
                <w:sz w:val="28"/>
                <w:szCs w:val="28"/>
                <w:lang w:val="en-US"/>
              </w:rPr>
            </w:pPr>
            <w:r w:rsidRPr="004E4A38">
              <w:rPr>
                <w:rFonts w:ascii="Times New Roman" w:hAnsi="Times New Roman" w:cs="Times New Roman"/>
                <w:b/>
                <w:sz w:val="28"/>
                <w:szCs w:val="28"/>
                <w:shd w:val="clear" w:color="auto" w:fill="FFFFFF" w:themeFill="background1"/>
                <w:lang w:val="en-US"/>
              </w:rPr>
              <w:t>e-mail</w:t>
            </w:r>
            <w:r w:rsidRPr="00FD5D5C">
              <w:rPr>
                <w:rFonts w:ascii="Times New Roman" w:hAnsi="Times New Roman" w:cs="Times New Roman"/>
                <w:sz w:val="28"/>
                <w:szCs w:val="28"/>
                <w:shd w:val="clear" w:color="auto" w:fill="FFFFFF" w:themeFill="background1"/>
                <w:lang w:val="en-US"/>
              </w:rPr>
              <w:t>:</w:t>
            </w:r>
            <w:r w:rsidR="004E4A38">
              <w:rPr>
                <w:rFonts w:ascii="Times New Roman" w:hAnsi="Times New Roman" w:cs="Times New Roman"/>
                <w:sz w:val="28"/>
                <w:szCs w:val="28"/>
                <w:shd w:val="clear" w:color="auto" w:fill="FFFFFF" w:themeFill="background1"/>
                <w:lang w:val="en-US"/>
              </w:rPr>
              <w:t xml:space="preserve"> </w:t>
            </w:r>
            <w:r w:rsidR="004E4A38" w:rsidRPr="004E4A38">
              <w:rPr>
                <w:rFonts w:ascii="Times New Roman" w:eastAsia="Times New Roman" w:hAnsi="Times New Roman" w:cs="Times New Roman"/>
                <w:bCs/>
                <w:sz w:val="28"/>
                <w:szCs w:val="28"/>
                <w:shd w:val="clear" w:color="auto" w:fill="FFFFFF" w:themeFill="background1"/>
                <w:lang w:val="en-US"/>
              </w:rPr>
              <w:t>info@mtcson.by</w:t>
            </w:r>
          </w:p>
        </w:tc>
      </w:tr>
      <w:tr w:rsidR="00E472B0" w:rsidRPr="00FE57AB" w14:paraId="04408FC3" w14:textId="77777777" w:rsidTr="00A22961">
        <w:trPr>
          <w:trHeight w:val="4507"/>
        </w:trPr>
        <w:tc>
          <w:tcPr>
            <w:tcW w:w="9571" w:type="dxa"/>
            <w:gridSpan w:val="2"/>
            <w:shd w:val="clear" w:color="auto" w:fill="E5DFEC" w:themeFill="accent4" w:themeFillTint="33"/>
          </w:tcPr>
          <w:p w14:paraId="6870EDFD" w14:textId="37CAA704" w:rsidR="00E472B0" w:rsidRPr="00FE57AB" w:rsidRDefault="00A22961" w:rsidP="00E472B0">
            <w:pPr>
              <w:jc w:val="center"/>
              <w:rPr>
                <w:rFonts w:ascii="Times New Roman" w:eastAsia="Calibri" w:hAnsi="Times New Roman" w:cs="Times New Roman"/>
                <w:b/>
                <w:sz w:val="28"/>
                <w:szCs w:val="28"/>
                <w:lang w:val="en-US"/>
              </w:rPr>
            </w:pPr>
            <w:r w:rsidRPr="004E4A38">
              <w:rPr>
                <w:rFonts w:ascii="Times New Roman" w:eastAsia="Calibri" w:hAnsi="Times New Roman" w:cs="Times New Roman"/>
                <w:noProof/>
                <w:sz w:val="28"/>
                <w:szCs w:val="28"/>
                <w:lang w:val="en-US"/>
              </w:rPr>
              <w:drawing>
                <wp:anchor distT="0" distB="0" distL="114300" distR="114300" simplePos="0" relativeHeight="251656704" behindDoc="0" locked="0" layoutInCell="1" allowOverlap="1" wp14:anchorId="22A7B6C7" wp14:editId="4EB4DEA8">
                  <wp:simplePos x="0" y="0"/>
                  <wp:positionH relativeFrom="column">
                    <wp:posOffset>3066415</wp:posOffset>
                  </wp:positionH>
                  <wp:positionV relativeFrom="paragraph">
                    <wp:posOffset>53340</wp:posOffset>
                  </wp:positionV>
                  <wp:extent cx="2866390" cy="194204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60219_1430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6390" cy="1942044"/>
                          </a:xfrm>
                          <a:prstGeom prst="rect">
                            <a:avLst/>
                          </a:prstGeom>
                        </pic:spPr>
                      </pic:pic>
                    </a:graphicData>
                  </a:graphic>
                  <wp14:sizeRelH relativeFrom="margin">
                    <wp14:pctWidth>0</wp14:pctWidth>
                  </wp14:sizeRelH>
                  <wp14:sizeRelV relativeFrom="margin">
                    <wp14:pctHeight>0</wp14:pctHeight>
                  </wp14:sizeRelV>
                </wp:anchor>
              </w:drawing>
            </w:r>
          </w:p>
          <w:p w14:paraId="38FB9A3E" w14:textId="36E19ED7" w:rsidR="00E472B0" w:rsidRPr="00FE57AB" w:rsidRDefault="00E472B0" w:rsidP="00E472B0">
            <w:pPr>
              <w:jc w:val="center"/>
              <w:rPr>
                <w:rFonts w:ascii="Times New Roman" w:eastAsia="Calibri" w:hAnsi="Times New Roman" w:cs="Times New Roman"/>
                <w:b/>
                <w:sz w:val="28"/>
                <w:szCs w:val="28"/>
                <w:lang w:val="en-US"/>
              </w:rPr>
            </w:pPr>
          </w:p>
          <w:p w14:paraId="1C0FC9C0" w14:textId="589BD64B" w:rsidR="00E472B0" w:rsidRPr="00FE57AB" w:rsidRDefault="00E472B0" w:rsidP="00E472B0">
            <w:pPr>
              <w:jc w:val="center"/>
              <w:rPr>
                <w:rFonts w:ascii="Times New Roman" w:eastAsia="Calibri" w:hAnsi="Times New Roman" w:cs="Times New Roman"/>
                <w:b/>
                <w:sz w:val="28"/>
                <w:szCs w:val="28"/>
                <w:lang w:val="en-US"/>
              </w:rPr>
            </w:pPr>
          </w:p>
          <w:p w14:paraId="488FE11D" w14:textId="74760E2E" w:rsidR="00E472B0" w:rsidRPr="00FE57AB" w:rsidRDefault="00A22961" w:rsidP="00E472B0">
            <w:pPr>
              <w:jc w:val="center"/>
              <w:rPr>
                <w:rFonts w:ascii="Times New Roman" w:eastAsia="Calibri" w:hAnsi="Times New Roman" w:cs="Times New Roman"/>
                <w:b/>
                <w:sz w:val="28"/>
                <w:szCs w:val="28"/>
                <w:lang w:val="en-US"/>
              </w:rPr>
            </w:pPr>
            <w:r w:rsidRPr="004E4A38">
              <w:rPr>
                <w:rFonts w:ascii="Times New Roman" w:eastAsia="Calibri" w:hAnsi="Times New Roman" w:cs="Times New Roman"/>
                <w:noProof/>
                <w:sz w:val="28"/>
                <w:szCs w:val="28"/>
                <w:lang w:val="en-US"/>
              </w:rPr>
              <w:drawing>
                <wp:anchor distT="0" distB="0" distL="114300" distR="114300" simplePos="0" relativeHeight="251658752" behindDoc="0" locked="0" layoutInCell="1" allowOverlap="1" wp14:anchorId="5702FB2D" wp14:editId="65C74230">
                  <wp:simplePos x="0" y="0"/>
                  <wp:positionH relativeFrom="column">
                    <wp:posOffset>-635</wp:posOffset>
                  </wp:positionH>
                  <wp:positionV relativeFrom="paragraph">
                    <wp:posOffset>116205</wp:posOffset>
                  </wp:positionV>
                  <wp:extent cx="2895600" cy="191932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60219_1500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1919324"/>
                          </a:xfrm>
                          <a:prstGeom prst="rect">
                            <a:avLst/>
                          </a:prstGeom>
                        </pic:spPr>
                      </pic:pic>
                    </a:graphicData>
                  </a:graphic>
                  <wp14:sizeRelH relativeFrom="margin">
                    <wp14:pctWidth>0</wp14:pctWidth>
                  </wp14:sizeRelH>
                  <wp14:sizeRelV relativeFrom="margin">
                    <wp14:pctHeight>0</wp14:pctHeight>
                  </wp14:sizeRelV>
                </wp:anchor>
              </w:drawing>
            </w:r>
          </w:p>
          <w:p w14:paraId="0CD87EB3" w14:textId="280F7D09" w:rsidR="00E472B0" w:rsidRPr="00FE57AB" w:rsidRDefault="00E472B0" w:rsidP="00E472B0">
            <w:pPr>
              <w:jc w:val="center"/>
              <w:rPr>
                <w:rFonts w:ascii="Times New Roman" w:eastAsia="Calibri" w:hAnsi="Times New Roman" w:cs="Times New Roman"/>
                <w:b/>
                <w:sz w:val="28"/>
                <w:szCs w:val="28"/>
                <w:lang w:val="en-US"/>
              </w:rPr>
            </w:pPr>
          </w:p>
          <w:p w14:paraId="449FD42E" w14:textId="34B2899A" w:rsidR="00E472B0" w:rsidRPr="00FE57AB" w:rsidRDefault="00E472B0" w:rsidP="00E472B0">
            <w:pPr>
              <w:jc w:val="center"/>
              <w:rPr>
                <w:rFonts w:ascii="Times New Roman" w:eastAsia="Calibri" w:hAnsi="Times New Roman" w:cs="Times New Roman"/>
                <w:b/>
                <w:sz w:val="28"/>
                <w:szCs w:val="28"/>
                <w:lang w:val="en-US"/>
              </w:rPr>
            </w:pPr>
          </w:p>
          <w:p w14:paraId="6CE248A0" w14:textId="70F85B58" w:rsidR="00E472B0" w:rsidRPr="00FE57AB" w:rsidRDefault="00E472B0" w:rsidP="00E472B0">
            <w:pPr>
              <w:jc w:val="center"/>
              <w:rPr>
                <w:rFonts w:ascii="Times New Roman" w:eastAsia="Calibri" w:hAnsi="Times New Roman" w:cs="Times New Roman"/>
                <w:b/>
                <w:sz w:val="28"/>
                <w:szCs w:val="28"/>
                <w:lang w:val="en-US"/>
              </w:rPr>
            </w:pPr>
          </w:p>
          <w:p w14:paraId="36438732" w14:textId="2B081B3A" w:rsidR="00E472B0" w:rsidRPr="00FE57AB" w:rsidRDefault="00E472B0" w:rsidP="00E472B0">
            <w:pPr>
              <w:jc w:val="center"/>
              <w:rPr>
                <w:rFonts w:ascii="Times New Roman" w:eastAsia="Calibri" w:hAnsi="Times New Roman" w:cs="Times New Roman"/>
                <w:b/>
                <w:sz w:val="28"/>
                <w:szCs w:val="28"/>
                <w:lang w:val="en-US"/>
              </w:rPr>
            </w:pPr>
          </w:p>
          <w:p w14:paraId="2500113C" w14:textId="70547612" w:rsidR="00E472B0" w:rsidRPr="00FE57AB" w:rsidRDefault="00E472B0" w:rsidP="00E472B0">
            <w:pPr>
              <w:jc w:val="center"/>
              <w:rPr>
                <w:rFonts w:ascii="Times New Roman" w:eastAsia="Calibri" w:hAnsi="Times New Roman" w:cs="Times New Roman"/>
                <w:b/>
                <w:sz w:val="28"/>
                <w:szCs w:val="28"/>
                <w:lang w:val="en-US"/>
              </w:rPr>
            </w:pPr>
          </w:p>
          <w:p w14:paraId="77879F2B" w14:textId="75156A71" w:rsidR="00E472B0" w:rsidRPr="00FE57AB" w:rsidRDefault="00E472B0" w:rsidP="00E472B0">
            <w:pPr>
              <w:jc w:val="center"/>
              <w:rPr>
                <w:rFonts w:ascii="Times New Roman" w:eastAsia="Calibri" w:hAnsi="Times New Roman" w:cs="Times New Roman"/>
                <w:b/>
                <w:sz w:val="28"/>
                <w:szCs w:val="28"/>
                <w:lang w:val="en-US"/>
              </w:rPr>
            </w:pPr>
          </w:p>
          <w:p w14:paraId="6FFDE7AB" w14:textId="22C7A536" w:rsidR="00E472B0" w:rsidRPr="00FE57AB" w:rsidRDefault="00E472B0" w:rsidP="00E472B0">
            <w:pPr>
              <w:jc w:val="center"/>
              <w:rPr>
                <w:rFonts w:ascii="Times New Roman" w:eastAsia="Calibri" w:hAnsi="Times New Roman" w:cs="Times New Roman"/>
                <w:b/>
                <w:sz w:val="28"/>
                <w:szCs w:val="28"/>
                <w:lang w:val="en-US"/>
              </w:rPr>
            </w:pPr>
          </w:p>
          <w:p w14:paraId="6D25F3B9" w14:textId="5D77B857" w:rsidR="00E472B0" w:rsidRPr="00FE57AB" w:rsidRDefault="00E472B0" w:rsidP="00E472B0">
            <w:pPr>
              <w:jc w:val="center"/>
              <w:rPr>
                <w:rFonts w:ascii="Times New Roman" w:eastAsia="Calibri" w:hAnsi="Times New Roman" w:cs="Times New Roman"/>
                <w:b/>
                <w:sz w:val="28"/>
                <w:szCs w:val="28"/>
                <w:lang w:val="en-US"/>
              </w:rPr>
            </w:pPr>
          </w:p>
          <w:p w14:paraId="0829128D" w14:textId="1C98BCF7" w:rsidR="00E472B0" w:rsidRPr="00FE57AB" w:rsidRDefault="00E472B0" w:rsidP="00E472B0">
            <w:pPr>
              <w:jc w:val="center"/>
              <w:rPr>
                <w:rFonts w:ascii="Times New Roman" w:eastAsia="Calibri" w:hAnsi="Times New Roman" w:cs="Times New Roman"/>
                <w:b/>
                <w:sz w:val="28"/>
                <w:szCs w:val="28"/>
                <w:lang w:val="en-US"/>
              </w:rPr>
            </w:pPr>
          </w:p>
          <w:p w14:paraId="24A9683E" w14:textId="3D793787" w:rsidR="00E472B0" w:rsidRPr="00FE57AB" w:rsidRDefault="00E472B0" w:rsidP="00E472B0">
            <w:pPr>
              <w:jc w:val="center"/>
              <w:rPr>
                <w:rFonts w:ascii="Times New Roman" w:eastAsia="Calibri" w:hAnsi="Times New Roman" w:cs="Times New Roman"/>
                <w:b/>
                <w:sz w:val="28"/>
                <w:szCs w:val="28"/>
                <w:lang w:val="en-US"/>
              </w:rPr>
            </w:pPr>
          </w:p>
          <w:p w14:paraId="65B8F94B" w14:textId="2AB96020" w:rsidR="00E472B0" w:rsidRPr="00FE57AB" w:rsidRDefault="00E472B0" w:rsidP="00E472B0">
            <w:pPr>
              <w:jc w:val="center"/>
              <w:rPr>
                <w:rFonts w:ascii="Times New Roman" w:eastAsia="Calibri" w:hAnsi="Times New Roman" w:cs="Times New Roman"/>
                <w:b/>
                <w:sz w:val="28"/>
                <w:szCs w:val="28"/>
                <w:lang w:val="en-US"/>
              </w:rPr>
            </w:pPr>
          </w:p>
        </w:tc>
      </w:tr>
    </w:tbl>
    <w:p w14:paraId="32847A2F" w14:textId="77777777" w:rsidR="00A22961" w:rsidRDefault="00A22961" w:rsidP="00A22961">
      <w:pPr>
        <w:pStyle w:val="HTML"/>
        <w:shd w:val="clear" w:color="auto" w:fill="FFFFFF"/>
        <w:jc w:val="center"/>
        <w:rPr>
          <w:rFonts w:ascii="inherit" w:hAnsi="inherit"/>
          <w:b/>
          <w:color w:val="212121"/>
          <w:sz w:val="36"/>
          <w:szCs w:val="36"/>
          <w:lang w:val="en-US"/>
        </w:rPr>
      </w:pPr>
    </w:p>
    <w:p w14:paraId="6D0632DC" w14:textId="276F9E66" w:rsidR="001662FA" w:rsidRPr="00FE57AB" w:rsidRDefault="00BE6FD1" w:rsidP="00FE57AB">
      <w:pPr>
        <w:pStyle w:val="HTML"/>
        <w:shd w:val="clear" w:color="auto" w:fill="FFFFFF"/>
        <w:jc w:val="center"/>
        <w:rPr>
          <w:rFonts w:ascii="inherit" w:hAnsi="inherit"/>
          <w:b/>
          <w:color w:val="212121"/>
          <w:sz w:val="36"/>
          <w:szCs w:val="36"/>
          <w:lang w:val="en-US"/>
        </w:rPr>
      </w:pPr>
      <w:r w:rsidRPr="001414C9">
        <w:rPr>
          <w:rFonts w:ascii="inherit" w:hAnsi="inherit"/>
          <w:b/>
          <w:color w:val="212121"/>
          <w:sz w:val="36"/>
          <w:szCs w:val="36"/>
          <w:lang w:val="en-US"/>
        </w:rPr>
        <w:t>We look forward to collaborating!</w:t>
      </w:r>
    </w:p>
    <w:sectPr w:rsidR="001662FA" w:rsidRPr="00FE57AB" w:rsidSect="00A22961">
      <w:pgSz w:w="11906" w:h="16838"/>
      <w:pgMar w:top="720" w:right="720" w:bottom="426" w:left="1276"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718D8"/>
    <w:multiLevelType w:val="multilevel"/>
    <w:tmpl w:val="A7BE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A09AD"/>
    <w:multiLevelType w:val="multilevel"/>
    <w:tmpl w:val="CAEEB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FC2F92"/>
    <w:multiLevelType w:val="hybridMultilevel"/>
    <w:tmpl w:val="D1C4F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9E71D7"/>
    <w:multiLevelType w:val="multilevel"/>
    <w:tmpl w:val="3C480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70034B"/>
    <w:multiLevelType w:val="multilevel"/>
    <w:tmpl w:val="EECA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5169BE"/>
    <w:multiLevelType w:val="hybridMultilevel"/>
    <w:tmpl w:val="C09E1758"/>
    <w:lvl w:ilvl="0" w:tplc="04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1C4160"/>
    <w:multiLevelType w:val="hybridMultilevel"/>
    <w:tmpl w:val="A47E1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88961654">
    <w:abstractNumId w:val="6"/>
  </w:num>
  <w:num w:numId="2" w16cid:durableId="667291192">
    <w:abstractNumId w:val="2"/>
  </w:num>
  <w:num w:numId="3" w16cid:durableId="888996128">
    <w:abstractNumId w:val="1"/>
  </w:num>
  <w:num w:numId="4" w16cid:durableId="1255867675">
    <w:abstractNumId w:val="5"/>
  </w:num>
  <w:num w:numId="5" w16cid:durableId="1069503825">
    <w:abstractNumId w:val="4"/>
  </w:num>
  <w:num w:numId="6" w16cid:durableId="526481564">
    <w:abstractNumId w:val="3"/>
  </w:num>
  <w:num w:numId="7" w16cid:durableId="137384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FD1"/>
    <w:rsid w:val="001662FA"/>
    <w:rsid w:val="002E0E4A"/>
    <w:rsid w:val="004E4A38"/>
    <w:rsid w:val="005A45BF"/>
    <w:rsid w:val="00644BEB"/>
    <w:rsid w:val="00994DF9"/>
    <w:rsid w:val="00A22961"/>
    <w:rsid w:val="00A2633D"/>
    <w:rsid w:val="00BE6FD1"/>
    <w:rsid w:val="00E472B0"/>
    <w:rsid w:val="00FE5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78B62"/>
  <w15:docId w15:val="{947D2B7C-0889-4AFC-905A-522C305E6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A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E6FD1"/>
    <w:pPr>
      <w:spacing w:after="0" w:line="240" w:lineRule="auto"/>
    </w:pPr>
    <w:rPr>
      <w:rFonts w:eastAsiaTheme="minorHAnsi"/>
      <w:lang w:eastAsia="en-US"/>
    </w:rPr>
  </w:style>
  <w:style w:type="table" w:styleId="a4">
    <w:name w:val="Table Grid"/>
    <w:basedOn w:val="a1"/>
    <w:uiPriority w:val="59"/>
    <w:rsid w:val="00BE6FD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BE6FD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BE6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E6FD1"/>
    <w:rPr>
      <w:rFonts w:ascii="Courier New" w:eastAsia="Times New Roman" w:hAnsi="Courier New" w:cs="Courier New"/>
      <w:sz w:val="20"/>
      <w:szCs w:val="20"/>
    </w:rPr>
  </w:style>
  <w:style w:type="table" w:styleId="1-5">
    <w:name w:val="Medium Shading 1 Accent 5"/>
    <w:basedOn w:val="a1"/>
    <w:uiPriority w:val="63"/>
    <w:rsid w:val="00BE6FD1"/>
    <w:pPr>
      <w:spacing w:after="0" w:line="240" w:lineRule="auto"/>
    </w:pPr>
    <w:rPr>
      <w:rFonts w:eastAsiaTheme="minorHAns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6">
    <w:name w:val="Balloon Text"/>
    <w:basedOn w:val="a"/>
    <w:link w:val="a7"/>
    <w:uiPriority w:val="99"/>
    <w:semiHidden/>
    <w:unhideWhenUsed/>
    <w:rsid w:val="00BE6F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6F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7077">
      <w:bodyDiv w:val="1"/>
      <w:marLeft w:val="0"/>
      <w:marRight w:val="0"/>
      <w:marTop w:val="0"/>
      <w:marBottom w:val="0"/>
      <w:divBdr>
        <w:top w:val="none" w:sz="0" w:space="0" w:color="auto"/>
        <w:left w:val="none" w:sz="0" w:space="0" w:color="auto"/>
        <w:bottom w:val="none" w:sz="0" w:space="0" w:color="auto"/>
        <w:right w:val="none" w:sz="0" w:space="0" w:color="auto"/>
      </w:divBdr>
    </w:div>
    <w:div w:id="1629119974">
      <w:bodyDiv w:val="1"/>
      <w:marLeft w:val="0"/>
      <w:marRight w:val="0"/>
      <w:marTop w:val="0"/>
      <w:marBottom w:val="0"/>
      <w:divBdr>
        <w:top w:val="none" w:sz="0" w:space="0" w:color="auto"/>
        <w:left w:val="none" w:sz="0" w:space="0" w:color="auto"/>
        <w:bottom w:val="none" w:sz="0" w:space="0" w:color="auto"/>
        <w:right w:val="none" w:sz="0" w:space="0" w:color="auto"/>
      </w:divBdr>
    </w:div>
    <w:div w:id="204001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898</Words>
  <Characters>5124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Зуевская Валентина</cp:lastModifiedBy>
  <cp:revision>2</cp:revision>
  <dcterms:created xsi:type="dcterms:W3CDTF">2026-02-20T08:44:00Z</dcterms:created>
  <dcterms:modified xsi:type="dcterms:W3CDTF">2026-02-20T08:44:00Z</dcterms:modified>
</cp:coreProperties>
</file>